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979" w:rsidRPr="00A555A3" w:rsidRDefault="005B7137" w:rsidP="00A555A3">
      <w:pPr>
        <w:jc w:val="center"/>
        <w:rPr>
          <w:b/>
        </w:rPr>
      </w:pPr>
      <w:r>
        <w:rPr>
          <w:b/>
          <w:sz w:val="24"/>
          <w:szCs w:val="24"/>
        </w:rPr>
        <w:t xml:space="preserve">Программа </w:t>
      </w:r>
      <w:r w:rsidR="00A555A3">
        <w:rPr>
          <w:b/>
        </w:rPr>
        <w:t xml:space="preserve">  к</w:t>
      </w:r>
      <w:r>
        <w:rPr>
          <w:b/>
          <w:sz w:val="24"/>
          <w:szCs w:val="24"/>
        </w:rPr>
        <w:t>оммуникативны</w:t>
      </w:r>
      <w:r w:rsidR="00A555A3">
        <w:rPr>
          <w:b/>
          <w:sz w:val="24"/>
          <w:szCs w:val="24"/>
        </w:rPr>
        <w:t>х</w:t>
      </w:r>
      <w:r>
        <w:rPr>
          <w:b/>
          <w:sz w:val="24"/>
          <w:szCs w:val="24"/>
        </w:rPr>
        <w:t xml:space="preserve"> заняти</w:t>
      </w:r>
      <w:r w:rsidR="00A555A3">
        <w:rPr>
          <w:b/>
          <w:sz w:val="24"/>
          <w:szCs w:val="24"/>
        </w:rPr>
        <w:t>й с учащимися</w:t>
      </w:r>
      <w:r w:rsidR="000A561C">
        <w:rPr>
          <w:b/>
          <w:sz w:val="24"/>
          <w:szCs w:val="24"/>
        </w:rPr>
        <w:t>.</w:t>
      </w:r>
    </w:p>
    <w:p w:rsidR="005B7137" w:rsidRDefault="005B7137" w:rsidP="00FA5C1A">
      <w:pPr>
        <w:jc w:val="center"/>
        <w:rPr>
          <w:sz w:val="24"/>
          <w:szCs w:val="24"/>
        </w:rPr>
      </w:pPr>
      <w:r>
        <w:rPr>
          <w:sz w:val="24"/>
          <w:szCs w:val="24"/>
        </w:rPr>
        <w:t>Пояснительная записка</w:t>
      </w:r>
    </w:p>
    <w:p w:rsidR="005B7137" w:rsidRDefault="005B7137" w:rsidP="005B7137">
      <w:pPr>
        <w:jc w:val="both"/>
        <w:rPr>
          <w:sz w:val="20"/>
          <w:szCs w:val="20"/>
        </w:rPr>
      </w:pPr>
      <w:r w:rsidRPr="00FA5C1A">
        <w:rPr>
          <w:sz w:val="20"/>
          <w:szCs w:val="20"/>
        </w:rPr>
        <w:tab/>
        <w:t xml:space="preserve">Данная программа представляет собой ряд разработанных занятий, направленных на </w:t>
      </w:r>
      <w:r w:rsidR="00A555A3" w:rsidRPr="00FA5C1A">
        <w:rPr>
          <w:sz w:val="20"/>
          <w:szCs w:val="20"/>
        </w:rPr>
        <w:t xml:space="preserve">выявление личностных особенностей, создание условий для раскрепощения, сплочение группы, устранение эмоциональных барьеров, установлению хороших взаимоотношений, отработку агрессивного поведения,  на улучшение умению чувствовать партнера, на снятие напряжения, тревоги. </w:t>
      </w:r>
      <w:r w:rsidR="000A561C">
        <w:rPr>
          <w:sz w:val="20"/>
          <w:szCs w:val="20"/>
        </w:rPr>
        <w:t xml:space="preserve"> </w:t>
      </w:r>
    </w:p>
    <w:p w:rsidR="000A561C" w:rsidRDefault="000A561C" w:rsidP="005B7137">
      <w:pPr>
        <w:jc w:val="both"/>
        <w:rPr>
          <w:sz w:val="20"/>
          <w:szCs w:val="20"/>
        </w:rPr>
      </w:pPr>
      <w:r>
        <w:rPr>
          <w:sz w:val="20"/>
          <w:szCs w:val="20"/>
        </w:rPr>
        <w:t>Используемая литература:</w:t>
      </w:r>
    </w:p>
    <w:p w:rsidR="000A561C" w:rsidRDefault="000A561C" w:rsidP="000A561C">
      <w:pPr>
        <w:pStyle w:val="a3"/>
        <w:numPr>
          <w:ilvl w:val="0"/>
          <w:numId w:val="12"/>
        </w:numPr>
        <w:jc w:val="both"/>
        <w:rPr>
          <w:sz w:val="20"/>
          <w:szCs w:val="20"/>
        </w:rPr>
      </w:pPr>
      <w:r>
        <w:rPr>
          <w:sz w:val="20"/>
          <w:szCs w:val="20"/>
        </w:rPr>
        <w:t>Глазунов Д.А. Психология. 3 класс. Развивающие занятия. Методическое пособие с электронным приложением</w:t>
      </w:r>
      <w:r w:rsidRPr="000A561C">
        <w:rPr>
          <w:sz w:val="20"/>
          <w:szCs w:val="20"/>
        </w:rPr>
        <w:t>/</w:t>
      </w:r>
      <w:r>
        <w:rPr>
          <w:sz w:val="20"/>
          <w:szCs w:val="20"/>
        </w:rPr>
        <w:t xml:space="preserve">авт.-сост. Д.А.Глазунов. – М.: Издательство «Глобус», 2010. – 190 </w:t>
      </w:r>
      <w:proofErr w:type="gramStart"/>
      <w:r>
        <w:rPr>
          <w:sz w:val="20"/>
          <w:szCs w:val="20"/>
        </w:rPr>
        <w:t>с</w:t>
      </w:r>
      <w:proofErr w:type="gramEnd"/>
      <w:r>
        <w:rPr>
          <w:sz w:val="20"/>
          <w:szCs w:val="20"/>
        </w:rPr>
        <w:t xml:space="preserve">. – </w:t>
      </w:r>
      <w:r w:rsidR="005A7F1B">
        <w:rPr>
          <w:sz w:val="20"/>
          <w:szCs w:val="20"/>
        </w:rPr>
        <w:t>(Школьный психолог).</w:t>
      </w:r>
    </w:p>
    <w:p w:rsidR="00AF6AF7" w:rsidRDefault="00AF6AF7" w:rsidP="00AF6AF7">
      <w:pPr>
        <w:pStyle w:val="a4"/>
        <w:numPr>
          <w:ilvl w:val="0"/>
          <w:numId w:val="12"/>
        </w:numPr>
        <w:jc w:val="both"/>
        <w:rPr>
          <w:sz w:val="20"/>
          <w:szCs w:val="20"/>
        </w:rPr>
      </w:pPr>
      <w:r>
        <w:rPr>
          <w:sz w:val="20"/>
          <w:szCs w:val="20"/>
        </w:rPr>
        <w:t xml:space="preserve">Брошюра «Работа с учащимися с СДВГ». Авторы: к.п.н., доцент кафедры начального образования Московского гуманитарного института </w:t>
      </w:r>
      <w:proofErr w:type="spellStart"/>
      <w:r>
        <w:rPr>
          <w:sz w:val="20"/>
          <w:szCs w:val="20"/>
        </w:rPr>
        <w:t>Л.Ф.Блинова</w:t>
      </w:r>
      <w:proofErr w:type="spellEnd"/>
      <w:r>
        <w:rPr>
          <w:sz w:val="20"/>
          <w:szCs w:val="20"/>
        </w:rPr>
        <w:t xml:space="preserve">; психологи «Школы КЕНГУРУ» (при </w:t>
      </w:r>
      <w:proofErr w:type="spellStart"/>
      <w:proofErr w:type="gramStart"/>
      <w:r>
        <w:rPr>
          <w:sz w:val="20"/>
          <w:szCs w:val="20"/>
        </w:rPr>
        <w:t>Методико</w:t>
      </w:r>
      <w:proofErr w:type="spellEnd"/>
      <w:r>
        <w:rPr>
          <w:sz w:val="20"/>
          <w:szCs w:val="20"/>
        </w:rPr>
        <w:t xml:space="preserve"> - образовательном</w:t>
      </w:r>
      <w:proofErr w:type="gramEnd"/>
      <w:r>
        <w:rPr>
          <w:sz w:val="20"/>
          <w:szCs w:val="20"/>
        </w:rPr>
        <w:t xml:space="preserve"> центре «ВИТС»): Т.Б.Чичкина, </w:t>
      </w:r>
      <w:proofErr w:type="spellStart"/>
      <w:r>
        <w:rPr>
          <w:sz w:val="20"/>
          <w:szCs w:val="20"/>
        </w:rPr>
        <w:t>Р.Р.Мингарипова</w:t>
      </w:r>
      <w:proofErr w:type="spellEnd"/>
      <w:r>
        <w:rPr>
          <w:sz w:val="20"/>
          <w:szCs w:val="20"/>
        </w:rPr>
        <w:t xml:space="preserve">, </w:t>
      </w:r>
      <w:proofErr w:type="spellStart"/>
      <w:r>
        <w:rPr>
          <w:sz w:val="20"/>
          <w:szCs w:val="20"/>
        </w:rPr>
        <w:t>А.И.Гимадутдинова</w:t>
      </w:r>
      <w:proofErr w:type="spellEnd"/>
      <w:r>
        <w:rPr>
          <w:sz w:val="20"/>
          <w:szCs w:val="20"/>
        </w:rPr>
        <w:t xml:space="preserve">. Редактор Морозова П.К.   </w:t>
      </w:r>
    </w:p>
    <w:p w:rsidR="00AF6AF7" w:rsidRDefault="00AF6AF7" w:rsidP="00AF6AF7">
      <w:pPr>
        <w:pStyle w:val="a4"/>
        <w:numPr>
          <w:ilvl w:val="0"/>
          <w:numId w:val="12"/>
        </w:numPr>
        <w:jc w:val="both"/>
        <w:rPr>
          <w:sz w:val="20"/>
          <w:szCs w:val="20"/>
        </w:rPr>
      </w:pPr>
      <w:r>
        <w:rPr>
          <w:sz w:val="20"/>
          <w:szCs w:val="20"/>
        </w:rPr>
        <w:t xml:space="preserve">Брошюра «Работа с агрессивными учащимися». Авторы: к.п.н., доцент кафедры начального образования Московского гуманитарного института </w:t>
      </w:r>
      <w:proofErr w:type="spellStart"/>
      <w:r>
        <w:rPr>
          <w:sz w:val="20"/>
          <w:szCs w:val="20"/>
        </w:rPr>
        <w:t>Л.Ф.Блинова</w:t>
      </w:r>
      <w:proofErr w:type="spellEnd"/>
      <w:r>
        <w:rPr>
          <w:sz w:val="20"/>
          <w:szCs w:val="20"/>
        </w:rPr>
        <w:t xml:space="preserve">; психологи «Школы КЕНГУРУ» (при </w:t>
      </w:r>
      <w:proofErr w:type="spellStart"/>
      <w:proofErr w:type="gramStart"/>
      <w:r>
        <w:rPr>
          <w:sz w:val="20"/>
          <w:szCs w:val="20"/>
        </w:rPr>
        <w:t>Методико</w:t>
      </w:r>
      <w:proofErr w:type="spellEnd"/>
      <w:r>
        <w:rPr>
          <w:sz w:val="20"/>
          <w:szCs w:val="20"/>
        </w:rPr>
        <w:t xml:space="preserve"> - образовательном</w:t>
      </w:r>
      <w:proofErr w:type="gramEnd"/>
      <w:r>
        <w:rPr>
          <w:sz w:val="20"/>
          <w:szCs w:val="20"/>
        </w:rPr>
        <w:t xml:space="preserve"> центре «ВИТС»): Т.Б.Чичкина, </w:t>
      </w:r>
      <w:proofErr w:type="spellStart"/>
      <w:r>
        <w:rPr>
          <w:sz w:val="20"/>
          <w:szCs w:val="20"/>
        </w:rPr>
        <w:t>Р.Р.Мингарипова</w:t>
      </w:r>
      <w:proofErr w:type="spellEnd"/>
      <w:r>
        <w:rPr>
          <w:sz w:val="20"/>
          <w:szCs w:val="20"/>
        </w:rPr>
        <w:t xml:space="preserve">, </w:t>
      </w:r>
      <w:proofErr w:type="spellStart"/>
      <w:r>
        <w:rPr>
          <w:sz w:val="20"/>
          <w:szCs w:val="20"/>
        </w:rPr>
        <w:t>А.И.Гимадутдинова</w:t>
      </w:r>
      <w:proofErr w:type="spellEnd"/>
      <w:r>
        <w:rPr>
          <w:sz w:val="20"/>
          <w:szCs w:val="20"/>
        </w:rPr>
        <w:t xml:space="preserve">. Редактор Морозова П.К.   </w:t>
      </w:r>
    </w:p>
    <w:p w:rsidR="005A7F1B" w:rsidRPr="00AF6AF7" w:rsidRDefault="005A7F1B" w:rsidP="00AF6AF7">
      <w:pPr>
        <w:ind w:left="360"/>
        <w:jc w:val="both"/>
        <w:rPr>
          <w:sz w:val="20"/>
          <w:szCs w:val="20"/>
        </w:rPr>
      </w:pPr>
    </w:p>
    <w:p w:rsidR="00A555A3" w:rsidRPr="00FA5C1A" w:rsidRDefault="00A555A3" w:rsidP="00A555A3">
      <w:pPr>
        <w:jc w:val="center"/>
        <w:rPr>
          <w:b/>
          <w:sz w:val="20"/>
          <w:szCs w:val="20"/>
        </w:rPr>
      </w:pPr>
      <w:r w:rsidRPr="00FA5C1A">
        <w:rPr>
          <w:b/>
          <w:sz w:val="20"/>
          <w:szCs w:val="20"/>
        </w:rPr>
        <w:t>Занятие № 1.</w:t>
      </w:r>
    </w:p>
    <w:p w:rsidR="00FA5C1A" w:rsidRPr="00FA5C1A" w:rsidRDefault="00FA5C1A" w:rsidP="00FA5C1A">
      <w:pPr>
        <w:rPr>
          <w:b/>
          <w:sz w:val="20"/>
          <w:szCs w:val="20"/>
          <w:u w:val="single"/>
        </w:rPr>
      </w:pPr>
      <w:r w:rsidRPr="00FA5C1A">
        <w:rPr>
          <w:b/>
          <w:sz w:val="20"/>
          <w:szCs w:val="20"/>
          <w:u w:val="single"/>
        </w:rPr>
        <w:t>Задание № 1</w:t>
      </w:r>
    </w:p>
    <w:p w:rsidR="00A555A3" w:rsidRPr="00FA5C1A" w:rsidRDefault="00A555A3" w:rsidP="00A555A3">
      <w:pPr>
        <w:rPr>
          <w:b/>
          <w:sz w:val="20"/>
          <w:szCs w:val="20"/>
        </w:rPr>
      </w:pPr>
      <w:r w:rsidRPr="00FA5C1A">
        <w:rPr>
          <w:b/>
          <w:sz w:val="20"/>
          <w:szCs w:val="20"/>
        </w:rPr>
        <w:t xml:space="preserve">Цель: </w:t>
      </w:r>
      <w:r w:rsidR="00FA5C1A" w:rsidRPr="00FA5C1A">
        <w:rPr>
          <w:b/>
          <w:sz w:val="20"/>
          <w:szCs w:val="20"/>
        </w:rPr>
        <w:t xml:space="preserve"> </w:t>
      </w:r>
      <w:r w:rsidR="00FA5C1A" w:rsidRPr="00FA5C1A">
        <w:rPr>
          <w:sz w:val="20"/>
          <w:szCs w:val="20"/>
        </w:rPr>
        <w:t>Лучше узнать одноклассников</w:t>
      </w:r>
    </w:p>
    <w:p w:rsidR="00FA5C1A" w:rsidRPr="00FA5C1A" w:rsidRDefault="00FA5C1A" w:rsidP="00A555A3">
      <w:pPr>
        <w:rPr>
          <w:b/>
          <w:sz w:val="20"/>
          <w:szCs w:val="20"/>
        </w:rPr>
      </w:pPr>
      <w:r w:rsidRPr="00FA5C1A">
        <w:rPr>
          <w:b/>
          <w:sz w:val="20"/>
          <w:szCs w:val="20"/>
        </w:rPr>
        <w:t xml:space="preserve">Метод: </w:t>
      </w:r>
      <w:r w:rsidRPr="00FA5C1A">
        <w:rPr>
          <w:sz w:val="20"/>
          <w:szCs w:val="20"/>
        </w:rPr>
        <w:t>Рассказ о себе</w:t>
      </w:r>
    </w:p>
    <w:p w:rsidR="00FA5C1A" w:rsidRPr="00FA5C1A" w:rsidRDefault="00FA5C1A" w:rsidP="00A555A3">
      <w:pPr>
        <w:rPr>
          <w:sz w:val="20"/>
          <w:szCs w:val="20"/>
        </w:rPr>
      </w:pPr>
      <w:r w:rsidRPr="00FA5C1A">
        <w:rPr>
          <w:b/>
          <w:sz w:val="20"/>
          <w:szCs w:val="20"/>
        </w:rPr>
        <w:t xml:space="preserve">Задание: </w:t>
      </w:r>
      <w:r w:rsidRPr="00FA5C1A">
        <w:rPr>
          <w:sz w:val="20"/>
          <w:szCs w:val="20"/>
        </w:rPr>
        <w:t xml:space="preserve"> Дети рассказывают о себе, что они любят, чем интересуются</w:t>
      </w:r>
    </w:p>
    <w:p w:rsidR="00FA5C1A" w:rsidRPr="00FA5C1A" w:rsidRDefault="00FA5C1A" w:rsidP="00A555A3">
      <w:pPr>
        <w:rPr>
          <w:b/>
          <w:sz w:val="20"/>
          <w:szCs w:val="20"/>
          <w:u w:val="single"/>
        </w:rPr>
      </w:pPr>
      <w:r w:rsidRPr="00FA5C1A">
        <w:rPr>
          <w:b/>
          <w:sz w:val="20"/>
          <w:szCs w:val="20"/>
          <w:u w:val="single"/>
        </w:rPr>
        <w:t>Задание № 2</w:t>
      </w:r>
    </w:p>
    <w:p w:rsidR="00FA5C1A" w:rsidRPr="00FA5C1A" w:rsidRDefault="00FA5C1A" w:rsidP="00A555A3">
      <w:pPr>
        <w:rPr>
          <w:sz w:val="20"/>
          <w:szCs w:val="20"/>
        </w:rPr>
      </w:pPr>
      <w:r w:rsidRPr="00FA5C1A">
        <w:rPr>
          <w:b/>
          <w:sz w:val="20"/>
          <w:szCs w:val="20"/>
        </w:rPr>
        <w:t xml:space="preserve">Цель: </w:t>
      </w:r>
      <w:r w:rsidRPr="00FA5C1A">
        <w:rPr>
          <w:sz w:val="20"/>
          <w:szCs w:val="20"/>
        </w:rPr>
        <w:t>Поднятие самооценки</w:t>
      </w:r>
    </w:p>
    <w:p w:rsidR="00FA5C1A" w:rsidRPr="00FA5C1A" w:rsidRDefault="00FA5C1A" w:rsidP="00A555A3">
      <w:pPr>
        <w:rPr>
          <w:sz w:val="20"/>
          <w:szCs w:val="20"/>
        </w:rPr>
      </w:pPr>
      <w:r w:rsidRPr="00FA5C1A">
        <w:rPr>
          <w:b/>
          <w:sz w:val="20"/>
          <w:szCs w:val="20"/>
        </w:rPr>
        <w:t xml:space="preserve">Метод: </w:t>
      </w:r>
      <w:r w:rsidRPr="00FA5C1A">
        <w:rPr>
          <w:sz w:val="20"/>
          <w:szCs w:val="20"/>
        </w:rPr>
        <w:t>Написать хорошее качество</w:t>
      </w:r>
    </w:p>
    <w:p w:rsidR="00FA5C1A" w:rsidRPr="00FA5C1A" w:rsidRDefault="00FA5C1A" w:rsidP="00A555A3">
      <w:pPr>
        <w:rPr>
          <w:sz w:val="20"/>
          <w:szCs w:val="20"/>
        </w:rPr>
      </w:pPr>
      <w:r w:rsidRPr="00FA5C1A">
        <w:rPr>
          <w:b/>
          <w:sz w:val="20"/>
          <w:szCs w:val="20"/>
        </w:rPr>
        <w:t xml:space="preserve">Задание: </w:t>
      </w:r>
      <w:r w:rsidRPr="00FA5C1A">
        <w:rPr>
          <w:sz w:val="20"/>
          <w:szCs w:val="20"/>
        </w:rPr>
        <w:t xml:space="preserve"> На каждую букву своего имени написать качество хорошее про себя</w:t>
      </w:r>
    </w:p>
    <w:p w:rsidR="00FA5C1A" w:rsidRPr="00FA5C1A" w:rsidRDefault="00FA5C1A" w:rsidP="00A555A3">
      <w:pPr>
        <w:rPr>
          <w:b/>
          <w:sz w:val="20"/>
          <w:szCs w:val="20"/>
          <w:u w:val="single"/>
        </w:rPr>
      </w:pPr>
      <w:r w:rsidRPr="00FA5C1A">
        <w:rPr>
          <w:b/>
          <w:sz w:val="20"/>
          <w:szCs w:val="20"/>
          <w:u w:val="single"/>
        </w:rPr>
        <w:t>Задание № 3</w:t>
      </w:r>
    </w:p>
    <w:p w:rsidR="00FA5C1A" w:rsidRPr="00FA5C1A" w:rsidRDefault="00FA5C1A" w:rsidP="00A555A3">
      <w:pPr>
        <w:rPr>
          <w:sz w:val="20"/>
          <w:szCs w:val="20"/>
        </w:rPr>
      </w:pPr>
      <w:r w:rsidRPr="00FA5C1A">
        <w:rPr>
          <w:b/>
          <w:sz w:val="20"/>
          <w:szCs w:val="20"/>
        </w:rPr>
        <w:t xml:space="preserve">Цель: </w:t>
      </w:r>
      <w:r w:rsidRPr="00FA5C1A">
        <w:rPr>
          <w:sz w:val="20"/>
          <w:szCs w:val="20"/>
        </w:rPr>
        <w:t>сплочение класса, поднятие самооценки</w:t>
      </w:r>
    </w:p>
    <w:p w:rsidR="00FA5C1A" w:rsidRPr="00FA5C1A" w:rsidRDefault="00FA5C1A" w:rsidP="00A555A3">
      <w:pPr>
        <w:rPr>
          <w:sz w:val="20"/>
          <w:szCs w:val="20"/>
        </w:rPr>
      </w:pPr>
      <w:r w:rsidRPr="00FA5C1A">
        <w:rPr>
          <w:b/>
          <w:sz w:val="20"/>
          <w:szCs w:val="20"/>
        </w:rPr>
        <w:t xml:space="preserve">Метод: </w:t>
      </w:r>
      <w:r w:rsidRPr="00FA5C1A">
        <w:rPr>
          <w:sz w:val="20"/>
          <w:szCs w:val="20"/>
        </w:rPr>
        <w:t>Написать хорошее качество</w:t>
      </w:r>
    </w:p>
    <w:p w:rsidR="00FA5C1A" w:rsidRPr="00FA5C1A" w:rsidRDefault="00FA5C1A" w:rsidP="00A555A3">
      <w:pPr>
        <w:rPr>
          <w:sz w:val="20"/>
          <w:szCs w:val="20"/>
        </w:rPr>
      </w:pPr>
      <w:r w:rsidRPr="00FA5C1A">
        <w:rPr>
          <w:b/>
          <w:sz w:val="20"/>
          <w:szCs w:val="20"/>
        </w:rPr>
        <w:t xml:space="preserve">Задание: </w:t>
      </w:r>
      <w:r w:rsidRPr="00FA5C1A">
        <w:rPr>
          <w:sz w:val="20"/>
          <w:szCs w:val="20"/>
        </w:rPr>
        <w:t>Написать на каждую букву имени своего соседа хорошее качество. Затем каждый проговаривает это вслух.</w:t>
      </w:r>
    </w:p>
    <w:p w:rsidR="00FA5C1A" w:rsidRPr="00FA5C1A" w:rsidRDefault="00FA5C1A" w:rsidP="00A555A3">
      <w:pPr>
        <w:rPr>
          <w:sz w:val="20"/>
          <w:szCs w:val="20"/>
        </w:rPr>
      </w:pPr>
    </w:p>
    <w:p w:rsidR="00AF6AF7" w:rsidRDefault="00AF6AF7" w:rsidP="00FA5C1A">
      <w:pPr>
        <w:jc w:val="center"/>
        <w:rPr>
          <w:b/>
          <w:sz w:val="20"/>
          <w:szCs w:val="20"/>
        </w:rPr>
      </w:pPr>
    </w:p>
    <w:p w:rsidR="00AF6AF7" w:rsidRDefault="00AF6AF7" w:rsidP="00FA5C1A">
      <w:pPr>
        <w:jc w:val="center"/>
        <w:rPr>
          <w:b/>
          <w:sz w:val="20"/>
          <w:szCs w:val="20"/>
        </w:rPr>
      </w:pPr>
    </w:p>
    <w:p w:rsidR="00FA5C1A" w:rsidRPr="00FA5C1A" w:rsidRDefault="00FA5C1A" w:rsidP="00FA5C1A">
      <w:pPr>
        <w:jc w:val="center"/>
        <w:rPr>
          <w:b/>
          <w:sz w:val="20"/>
          <w:szCs w:val="20"/>
        </w:rPr>
      </w:pPr>
      <w:r w:rsidRPr="00FA5C1A">
        <w:rPr>
          <w:b/>
          <w:sz w:val="20"/>
          <w:szCs w:val="20"/>
        </w:rPr>
        <w:lastRenderedPageBreak/>
        <w:t>Занятие № 2</w:t>
      </w:r>
    </w:p>
    <w:p w:rsidR="00FA5C1A" w:rsidRPr="00FA5C1A" w:rsidRDefault="00FA5C1A" w:rsidP="00FA5C1A">
      <w:pPr>
        <w:rPr>
          <w:b/>
          <w:sz w:val="20"/>
          <w:szCs w:val="20"/>
          <w:u w:val="single"/>
        </w:rPr>
      </w:pPr>
      <w:r w:rsidRPr="00FA5C1A">
        <w:rPr>
          <w:b/>
          <w:sz w:val="20"/>
          <w:szCs w:val="20"/>
          <w:u w:val="single"/>
        </w:rPr>
        <w:t>Задание № 1</w:t>
      </w:r>
    </w:p>
    <w:p w:rsidR="00FA5C1A" w:rsidRPr="00FA5C1A" w:rsidRDefault="00FA5C1A" w:rsidP="00FA5C1A">
      <w:pPr>
        <w:rPr>
          <w:sz w:val="20"/>
          <w:szCs w:val="20"/>
        </w:rPr>
      </w:pPr>
      <w:r w:rsidRPr="00FA5C1A">
        <w:rPr>
          <w:b/>
          <w:sz w:val="20"/>
          <w:szCs w:val="20"/>
        </w:rPr>
        <w:t xml:space="preserve">Цель: </w:t>
      </w:r>
      <w:r w:rsidRPr="00FA5C1A">
        <w:rPr>
          <w:sz w:val="20"/>
          <w:szCs w:val="20"/>
        </w:rPr>
        <w:t>выявить предпочтение класса</w:t>
      </w:r>
    </w:p>
    <w:p w:rsidR="00FA5C1A" w:rsidRPr="00FA5C1A" w:rsidRDefault="00FA5C1A" w:rsidP="00FA5C1A">
      <w:pPr>
        <w:rPr>
          <w:sz w:val="20"/>
          <w:szCs w:val="20"/>
        </w:rPr>
      </w:pPr>
      <w:r w:rsidRPr="00FA5C1A">
        <w:rPr>
          <w:b/>
          <w:sz w:val="20"/>
          <w:szCs w:val="20"/>
        </w:rPr>
        <w:t xml:space="preserve">Метод: </w:t>
      </w:r>
      <w:r w:rsidRPr="00FA5C1A">
        <w:rPr>
          <w:sz w:val="20"/>
          <w:szCs w:val="20"/>
        </w:rPr>
        <w:t>«Социометрия»</w:t>
      </w:r>
    </w:p>
    <w:p w:rsidR="00FA5C1A" w:rsidRPr="00FA5C1A" w:rsidRDefault="00FA5C1A" w:rsidP="00FA5C1A">
      <w:pPr>
        <w:rPr>
          <w:sz w:val="20"/>
          <w:szCs w:val="20"/>
        </w:rPr>
      </w:pPr>
      <w:r w:rsidRPr="00FA5C1A">
        <w:rPr>
          <w:b/>
          <w:sz w:val="20"/>
          <w:szCs w:val="20"/>
        </w:rPr>
        <w:t xml:space="preserve">Задание: </w:t>
      </w:r>
      <w:r w:rsidRPr="00FA5C1A">
        <w:rPr>
          <w:sz w:val="20"/>
          <w:szCs w:val="20"/>
        </w:rPr>
        <w:t xml:space="preserve"> Анкета. Ф.И.О.</w:t>
      </w:r>
      <w:proofErr w:type="gramStart"/>
      <w:r w:rsidRPr="00FA5C1A">
        <w:rPr>
          <w:sz w:val="20"/>
          <w:szCs w:val="20"/>
        </w:rPr>
        <w:t xml:space="preserve"> :</w:t>
      </w:r>
      <w:proofErr w:type="gramEnd"/>
    </w:p>
    <w:p w:rsidR="00FA5C1A" w:rsidRPr="00FA5C1A" w:rsidRDefault="00FA5C1A" w:rsidP="00FA5C1A">
      <w:pPr>
        <w:pStyle w:val="a3"/>
        <w:numPr>
          <w:ilvl w:val="0"/>
          <w:numId w:val="3"/>
        </w:numPr>
        <w:rPr>
          <w:sz w:val="20"/>
          <w:szCs w:val="20"/>
        </w:rPr>
      </w:pPr>
      <w:r w:rsidRPr="00FA5C1A">
        <w:rPr>
          <w:sz w:val="20"/>
          <w:szCs w:val="20"/>
        </w:rPr>
        <w:t>С кем бы ты отправился в кругосветное путешествие?</w:t>
      </w:r>
    </w:p>
    <w:p w:rsidR="00FA5C1A" w:rsidRPr="00FA5C1A" w:rsidRDefault="00FA5C1A" w:rsidP="00FA5C1A">
      <w:pPr>
        <w:pStyle w:val="a3"/>
        <w:numPr>
          <w:ilvl w:val="0"/>
          <w:numId w:val="3"/>
        </w:numPr>
        <w:rPr>
          <w:sz w:val="20"/>
          <w:szCs w:val="20"/>
        </w:rPr>
      </w:pPr>
      <w:r w:rsidRPr="00FA5C1A">
        <w:rPr>
          <w:sz w:val="20"/>
          <w:szCs w:val="20"/>
        </w:rPr>
        <w:t>Если бы тебя отправили на научную конференцию, кого бы ты взял с собой?</w:t>
      </w:r>
    </w:p>
    <w:p w:rsidR="00FA5C1A" w:rsidRPr="00FA5C1A" w:rsidRDefault="00FA5C1A" w:rsidP="00FA5C1A">
      <w:pPr>
        <w:pStyle w:val="a3"/>
        <w:numPr>
          <w:ilvl w:val="0"/>
          <w:numId w:val="3"/>
        </w:numPr>
        <w:rPr>
          <w:sz w:val="20"/>
          <w:szCs w:val="20"/>
        </w:rPr>
      </w:pPr>
      <w:r w:rsidRPr="00FA5C1A">
        <w:rPr>
          <w:sz w:val="20"/>
          <w:szCs w:val="20"/>
        </w:rPr>
        <w:t>Кого бы ты пригласил на день рождения.</w:t>
      </w:r>
    </w:p>
    <w:p w:rsidR="00FA5C1A" w:rsidRDefault="00FA5C1A" w:rsidP="00FA5C1A">
      <w:pPr>
        <w:rPr>
          <w:b/>
          <w:sz w:val="20"/>
          <w:szCs w:val="20"/>
          <w:u w:val="single"/>
        </w:rPr>
      </w:pPr>
      <w:r>
        <w:rPr>
          <w:b/>
          <w:sz w:val="20"/>
          <w:szCs w:val="20"/>
          <w:u w:val="single"/>
        </w:rPr>
        <w:t>Задание № 2</w:t>
      </w:r>
    </w:p>
    <w:p w:rsidR="00FA5C1A" w:rsidRDefault="00FA5C1A" w:rsidP="00FA5C1A">
      <w:pPr>
        <w:rPr>
          <w:sz w:val="20"/>
          <w:szCs w:val="20"/>
        </w:rPr>
      </w:pPr>
      <w:r>
        <w:rPr>
          <w:b/>
          <w:sz w:val="20"/>
          <w:szCs w:val="20"/>
        </w:rPr>
        <w:t xml:space="preserve">Цель: </w:t>
      </w:r>
      <w:r>
        <w:rPr>
          <w:sz w:val="20"/>
          <w:szCs w:val="20"/>
        </w:rPr>
        <w:t>сплочение класса, обучение умению работать в группе</w:t>
      </w:r>
    </w:p>
    <w:p w:rsidR="004D0DD0" w:rsidRDefault="004D0DD0" w:rsidP="00FA5C1A">
      <w:pPr>
        <w:rPr>
          <w:sz w:val="20"/>
          <w:szCs w:val="20"/>
        </w:rPr>
      </w:pPr>
      <w:r>
        <w:rPr>
          <w:b/>
          <w:sz w:val="20"/>
          <w:szCs w:val="20"/>
        </w:rPr>
        <w:t xml:space="preserve">Метод: </w:t>
      </w:r>
      <w:r>
        <w:rPr>
          <w:sz w:val="20"/>
          <w:szCs w:val="20"/>
        </w:rPr>
        <w:t>Нарисовать общий рисунок</w:t>
      </w:r>
    </w:p>
    <w:p w:rsidR="004D0DD0" w:rsidRDefault="004D0DD0" w:rsidP="00FA5C1A">
      <w:pPr>
        <w:rPr>
          <w:sz w:val="20"/>
          <w:szCs w:val="20"/>
        </w:rPr>
      </w:pPr>
      <w:r>
        <w:rPr>
          <w:b/>
          <w:sz w:val="20"/>
          <w:szCs w:val="20"/>
        </w:rPr>
        <w:t xml:space="preserve">Инструментарий: </w:t>
      </w:r>
      <w:r>
        <w:rPr>
          <w:sz w:val="20"/>
          <w:szCs w:val="20"/>
        </w:rPr>
        <w:t>бумага А</w:t>
      </w:r>
      <w:proofErr w:type="gramStart"/>
      <w:r>
        <w:rPr>
          <w:sz w:val="20"/>
          <w:szCs w:val="20"/>
        </w:rPr>
        <w:t>4</w:t>
      </w:r>
      <w:proofErr w:type="gramEnd"/>
      <w:r>
        <w:rPr>
          <w:sz w:val="20"/>
          <w:szCs w:val="20"/>
        </w:rPr>
        <w:t>, фломастеры на группу</w:t>
      </w:r>
    </w:p>
    <w:p w:rsidR="004D0DD0" w:rsidRDefault="004D0DD0" w:rsidP="00FA5C1A">
      <w:pPr>
        <w:rPr>
          <w:b/>
          <w:sz w:val="20"/>
          <w:szCs w:val="20"/>
        </w:rPr>
      </w:pPr>
      <w:r>
        <w:rPr>
          <w:b/>
          <w:sz w:val="20"/>
          <w:szCs w:val="20"/>
        </w:rPr>
        <w:t xml:space="preserve">Задание: </w:t>
      </w:r>
    </w:p>
    <w:p w:rsidR="004D0DD0" w:rsidRDefault="004D0DD0" w:rsidP="004D0DD0">
      <w:pPr>
        <w:pStyle w:val="a3"/>
        <w:numPr>
          <w:ilvl w:val="0"/>
          <w:numId w:val="4"/>
        </w:numPr>
        <w:rPr>
          <w:sz w:val="20"/>
          <w:szCs w:val="20"/>
        </w:rPr>
      </w:pPr>
      <w:r>
        <w:rPr>
          <w:sz w:val="20"/>
          <w:szCs w:val="20"/>
        </w:rPr>
        <w:t>Разделить класс на группы.</w:t>
      </w:r>
    </w:p>
    <w:p w:rsidR="004D0DD0" w:rsidRDefault="004D0DD0" w:rsidP="004D0DD0">
      <w:pPr>
        <w:pStyle w:val="a3"/>
        <w:numPr>
          <w:ilvl w:val="0"/>
          <w:numId w:val="4"/>
        </w:numPr>
        <w:rPr>
          <w:sz w:val="20"/>
          <w:szCs w:val="20"/>
        </w:rPr>
      </w:pPr>
      <w:r>
        <w:rPr>
          <w:sz w:val="20"/>
          <w:szCs w:val="20"/>
        </w:rPr>
        <w:t xml:space="preserve">Ввести правила работы группы: </w:t>
      </w:r>
    </w:p>
    <w:p w:rsidR="004D0DD0" w:rsidRDefault="004D0DD0" w:rsidP="004D0DD0">
      <w:pPr>
        <w:pStyle w:val="a3"/>
        <w:rPr>
          <w:sz w:val="20"/>
          <w:szCs w:val="20"/>
        </w:rPr>
      </w:pPr>
      <w:r>
        <w:rPr>
          <w:sz w:val="20"/>
          <w:szCs w:val="20"/>
        </w:rPr>
        <w:t xml:space="preserve">- выбрать </w:t>
      </w:r>
      <w:proofErr w:type="gramStart"/>
      <w:r>
        <w:rPr>
          <w:sz w:val="20"/>
          <w:szCs w:val="20"/>
        </w:rPr>
        <w:t>старшего</w:t>
      </w:r>
      <w:proofErr w:type="gramEnd"/>
      <w:r>
        <w:rPr>
          <w:sz w:val="20"/>
          <w:szCs w:val="20"/>
        </w:rPr>
        <w:t xml:space="preserve"> группы 1мин.</w:t>
      </w:r>
    </w:p>
    <w:p w:rsidR="004D0DD0" w:rsidRDefault="004D0DD0" w:rsidP="004D0DD0">
      <w:pPr>
        <w:pStyle w:val="a3"/>
        <w:rPr>
          <w:sz w:val="20"/>
          <w:szCs w:val="20"/>
        </w:rPr>
      </w:pPr>
      <w:r>
        <w:rPr>
          <w:sz w:val="20"/>
          <w:szCs w:val="20"/>
        </w:rPr>
        <w:t>- подумать, что будете рисовать 5 мин.</w:t>
      </w:r>
    </w:p>
    <w:p w:rsidR="004D0DD0" w:rsidRDefault="004D0DD0" w:rsidP="004D0DD0">
      <w:pPr>
        <w:pStyle w:val="a3"/>
        <w:rPr>
          <w:sz w:val="20"/>
          <w:szCs w:val="20"/>
        </w:rPr>
      </w:pPr>
      <w:r>
        <w:rPr>
          <w:sz w:val="20"/>
          <w:szCs w:val="20"/>
        </w:rPr>
        <w:t>- договориться кто, что будет рисовать 5 мин.</w:t>
      </w:r>
    </w:p>
    <w:p w:rsidR="004D0DD0" w:rsidRDefault="004D0DD0" w:rsidP="004D0DD0">
      <w:pPr>
        <w:pStyle w:val="a3"/>
        <w:rPr>
          <w:sz w:val="20"/>
          <w:szCs w:val="20"/>
        </w:rPr>
      </w:pPr>
      <w:r>
        <w:rPr>
          <w:sz w:val="20"/>
          <w:szCs w:val="20"/>
        </w:rPr>
        <w:t>- рисовать  10 мин.</w:t>
      </w:r>
    </w:p>
    <w:p w:rsidR="004D0DD0" w:rsidRDefault="004D0DD0" w:rsidP="004D0DD0">
      <w:pPr>
        <w:pStyle w:val="a3"/>
        <w:rPr>
          <w:sz w:val="20"/>
          <w:szCs w:val="20"/>
        </w:rPr>
      </w:pPr>
      <w:r>
        <w:rPr>
          <w:sz w:val="20"/>
          <w:szCs w:val="20"/>
        </w:rPr>
        <w:t>- представление работы  3 мин</w:t>
      </w:r>
    </w:p>
    <w:p w:rsidR="004D0DD0" w:rsidRDefault="004D0DD0" w:rsidP="004D0DD0">
      <w:pPr>
        <w:pStyle w:val="a3"/>
        <w:rPr>
          <w:sz w:val="20"/>
          <w:szCs w:val="20"/>
        </w:rPr>
      </w:pPr>
    </w:p>
    <w:p w:rsidR="004D0DD0" w:rsidRDefault="004D0DD0" w:rsidP="004D0DD0">
      <w:pPr>
        <w:pStyle w:val="a3"/>
        <w:jc w:val="center"/>
        <w:rPr>
          <w:b/>
          <w:sz w:val="20"/>
          <w:szCs w:val="20"/>
        </w:rPr>
      </w:pPr>
      <w:r>
        <w:rPr>
          <w:b/>
          <w:sz w:val="20"/>
          <w:szCs w:val="20"/>
        </w:rPr>
        <w:t>За</w:t>
      </w:r>
      <w:r w:rsidR="00CF200C">
        <w:rPr>
          <w:b/>
          <w:sz w:val="20"/>
          <w:szCs w:val="20"/>
        </w:rPr>
        <w:t>нятие</w:t>
      </w:r>
      <w:r>
        <w:rPr>
          <w:b/>
          <w:sz w:val="20"/>
          <w:szCs w:val="20"/>
        </w:rPr>
        <w:t xml:space="preserve"> № 3</w:t>
      </w:r>
    </w:p>
    <w:p w:rsidR="004D0DD0" w:rsidRDefault="004D0DD0" w:rsidP="004D0DD0">
      <w:pPr>
        <w:pStyle w:val="a3"/>
        <w:jc w:val="center"/>
        <w:rPr>
          <w:b/>
          <w:sz w:val="20"/>
          <w:szCs w:val="20"/>
        </w:rPr>
      </w:pPr>
    </w:p>
    <w:p w:rsidR="004D0DD0" w:rsidRDefault="004D0DD0" w:rsidP="004D0DD0">
      <w:pPr>
        <w:rPr>
          <w:b/>
          <w:sz w:val="20"/>
          <w:szCs w:val="20"/>
          <w:u w:val="single"/>
        </w:rPr>
      </w:pPr>
      <w:r>
        <w:rPr>
          <w:b/>
          <w:sz w:val="20"/>
          <w:szCs w:val="20"/>
          <w:u w:val="single"/>
        </w:rPr>
        <w:t>Задание № 1</w:t>
      </w:r>
    </w:p>
    <w:p w:rsidR="004D0DD0" w:rsidRDefault="004D0DD0" w:rsidP="004D0DD0">
      <w:pPr>
        <w:jc w:val="both"/>
        <w:rPr>
          <w:sz w:val="20"/>
          <w:szCs w:val="20"/>
        </w:rPr>
      </w:pPr>
      <w:r>
        <w:rPr>
          <w:b/>
          <w:sz w:val="20"/>
          <w:szCs w:val="20"/>
        </w:rPr>
        <w:t xml:space="preserve">Цель: </w:t>
      </w:r>
      <w:r>
        <w:rPr>
          <w:sz w:val="20"/>
          <w:szCs w:val="20"/>
        </w:rPr>
        <w:t>исследование членами группы своих личностных особенностей. Создание условий для раскрепощения</w:t>
      </w:r>
    </w:p>
    <w:p w:rsidR="004D0DD0" w:rsidRDefault="004D0DD0" w:rsidP="004D0DD0">
      <w:pPr>
        <w:jc w:val="both"/>
        <w:rPr>
          <w:sz w:val="20"/>
          <w:szCs w:val="20"/>
        </w:rPr>
      </w:pPr>
      <w:r>
        <w:rPr>
          <w:b/>
          <w:sz w:val="20"/>
          <w:szCs w:val="20"/>
        </w:rPr>
        <w:t xml:space="preserve">Метод: </w:t>
      </w:r>
      <w:r>
        <w:rPr>
          <w:sz w:val="20"/>
          <w:szCs w:val="20"/>
        </w:rPr>
        <w:t xml:space="preserve"> упражнение, обсуждение</w:t>
      </w:r>
    </w:p>
    <w:p w:rsidR="004D0DD0" w:rsidRDefault="004D0DD0" w:rsidP="004D0DD0">
      <w:pPr>
        <w:jc w:val="both"/>
        <w:rPr>
          <w:sz w:val="20"/>
          <w:szCs w:val="20"/>
        </w:rPr>
      </w:pPr>
      <w:r>
        <w:rPr>
          <w:b/>
          <w:sz w:val="20"/>
          <w:szCs w:val="20"/>
        </w:rPr>
        <w:t xml:space="preserve">Задание: </w:t>
      </w:r>
    </w:p>
    <w:p w:rsidR="004D0DD0" w:rsidRDefault="004D0DD0" w:rsidP="004D0DD0">
      <w:pPr>
        <w:pStyle w:val="a3"/>
        <w:numPr>
          <w:ilvl w:val="0"/>
          <w:numId w:val="5"/>
        </w:numPr>
        <w:jc w:val="both"/>
        <w:rPr>
          <w:sz w:val="20"/>
          <w:szCs w:val="20"/>
        </w:rPr>
      </w:pPr>
      <w:r>
        <w:rPr>
          <w:sz w:val="20"/>
          <w:szCs w:val="20"/>
        </w:rPr>
        <w:t xml:space="preserve">Ведущие: Каждый человек должен уметь слушать другого и стремиться его понять. Важно научиться </w:t>
      </w:r>
      <w:proofErr w:type="gramStart"/>
      <w:r>
        <w:rPr>
          <w:sz w:val="20"/>
          <w:szCs w:val="20"/>
        </w:rPr>
        <w:t>правильно</w:t>
      </w:r>
      <w:proofErr w:type="gramEnd"/>
      <w:r>
        <w:rPr>
          <w:sz w:val="20"/>
          <w:szCs w:val="20"/>
        </w:rPr>
        <w:t xml:space="preserve"> оценивать собственное поведение, обращать внимание на такое качество, как уверенность в себе. Но важно различать уверенное поведение от </w:t>
      </w:r>
      <w:proofErr w:type="gramStart"/>
      <w:r>
        <w:rPr>
          <w:sz w:val="20"/>
          <w:szCs w:val="20"/>
        </w:rPr>
        <w:t>неуверенного</w:t>
      </w:r>
      <w:proofErr w:type="gramEnd"/>
      <w:r>
        <w:rPr>
          <w:sz w:val="20"/>
          <w:szCs w:val="20"/>
        </w:rPr>
        <w:t xml:space="preserve"> и агрессивного. Агрессивный человек нарушает права других путем унижения и оскорбления.</w:t>
      </w:r>
    </w:p>
    <w:p w:rsidR="004D0DD0" w:rsidRDefault="00CF200C" w:rsidP="004D0DD0">
      <w:pPr>
        <w:pStyle w:val="a3"/>
        <w:numPr>
          <w:ilvl w:val="0"/>
          <w:numId w:val="5"/>
        </w:numPr>
        <w:jc w:val="both"/>
        <w:rPr>
          <w:sz w:val="20"/>
          <w:szCs w:val="20"/>
        </w:rPr>
      </w:pPr>
      <w:r>
        <w:rPr>
          <w:sz w:val="20"/>
          <w:szCs w:val="20"/>
        </w:rPr>
        <w:t>Упражнение 1. «Займи стул». Один член группы сидит на стуле. Предлагается каждому присутствующему любыми способами, кроме грубого физического вмешательства занять стул. Обсуждение. Ощущение во время упражнения.</w:t>
      </w:r>
    </w:p>
    <w:p w:rsidR="00CF200C" w:rsidRDefault="00CF200C" w:rsidP="004D0DD0">
      <w:pPr>
        <w:pStyle w:val="a3"/>
        <w:numPr>
          <w:ilvl w:val="0"/>
          <w:numId w:val="5"/>
        </w:numPr>
        <w:jc w:val="both"/>
        <w:rPr>
          <w:sz w:val="20"/>
          <w:szCs w:val="20"/>
        </w:rPr>
      </w:pPr>
      <w:r>
        <w:rPr>
          <w:sz w:val="20"/>
          <w:szCs w:val="20"/>
        </w:rPr>
        <w:t xml:space="preserve">Упражнение 2.  Направлено на развитие навыка уверенности в себе, помогающее отличить уверенный ответ от неуверенного и агрессивного ответа. Каждому ряду продемонстрировать неуверенный, агрессивный и уверенный ответ. Обсуждение. </w:t>
      </w:r>
    </w:p>
    <w:p w:rsidR="00CF200C" w:rsidRDefault="00CF200C" w:rsidP="00CF200C">
      <w:pPr>
        <w:pStyle w:val="a3"/>
        <w:jc w:val="both"/>
        <w:rPr>
          <w:sz w:val="20"/>
          <w:szCs w:val="20"/>
        </w:rPr>
      </w:pPr>
      <w:r>
        <w:rPr>
          <w:sz w:val="20"/>
          <w:szCs w:val="20"/>
        </w:rPr>
        <w:t xml:space="preserve">Варианты: </w:t>
      </w:r>
    </w:p>
    <w:p w:rsidR="00CF200C" w:rsidRDefault="00CF200C" w:rsidP="00CF200C">
      <w:pPr>
        <w:pStyle w:val="a3"/>
        <w:numPr>
          <w:ilvl w:val="0"/>
          <w:numId w:val="6"/>
        </w:numPr>
        <w:jc w:val="both"/>
        <w:rPr>
          <w:sz w:val="20"/>
          <w:szCs w:val="20"/>
        </w:rPr>
      </w:pPr>
      <w:r>
        <w:rPr>
          <w:sz w:val="20"/>
          <w:szCs w:val="20"/>
        </w:rPr>
        <w:lastRenderedPageBreak/>
        <w:t>Учитель говорит, что ваша прическа не соответствует внешнему виду ученика. Вы говорите учителю……</w:t>
      </w:r>
    </w:p>
    <w:p w:rsidR="00CF200C" w:rsidRDefault="00CF200C" w:rsidP="00CF200C">
      <w:pPr>
        <w:pStyle w:val="a3"/>
        <w:numPr>
          <w:ilvl w:val="0"/>
          <w:numId w:val="6"/>
        </w:numPr>
        <w:jc w:val="both"/>
        <w:rPr>
          <w:sz w:val="20"/>
          <w:szCs w:val="20"/>
        </w:rPr>
      </w:pPr>
      <w:r>
        <w:rPr>
          <w:sz w:val="20"/>
          <w:szCs w:val="20"/>
        </w:rPr>
        <w:t>Друг продолжает занимать Вас разговором, а Вы хотите уйти. Вы говорите ему…..</w:t>
      </w:r>
    </w:p>
    <w:p w:rsidR="00CF200C" w:rsidRDefault="00CF200C" w:rsidP="00CF200C">
      <w:pPr>
        <w:pStyle w:val="a3"/>
        <w:numPr>
          <w:ilvl w:val="0"/>
          <w:numId w:val="6"/>
        </w:numPr>
        <w:jc w:val="both"/>
        <w:rPr>
          <w:sz w:val="20"/>
          <w:szCs w:val="20"/>
        </w:rPr>
      </w:pPr>
      <w:r>
        <w:rPr>
          <w:sz w:val="20"/>
          <w:szCs w:val="20"/>
        </w:rPr>
        <w:t>Ваш сосед постоянно отвлекает Вас от интересного урока, задавая глупые, на Ваш взгляд вопросы… Вы говорите ему…..</w:t>
      </w:r>
    </w:p>
    <w:p w:rsidR="00CF200C" w:rsidRDefault="00CF200C" w:rsidP="00CF200C">
      <w:pPr>
        <w:pStyle w:val="a3"/>
        <w:numPr>
          <w:ilvl w:val="0"/>
          <w:numId w:val="6"/>
        </w:numPr>
        <w:jc w:val="both"/>
        <w:rPr>
          <w:sz w:val="20"/>
          <w:szCs w:val="20"/>
        </w:rPr>
      </w:pPr>
      <w:r>
        <w:rPr>
          <w:sz w:val="20"/>
          <w:szCs w:val="20"/>
        </w:rPr>
        <w:t>Люди, сидящие сзади Вас в кинотеатре, мешают Вам громким разговором. Вы обращаетесь к ним…..</w:t>
      </w:r>
    </w:p>
    <w:p w:rsidR="00CF200C" w:rsidRDefault="00CF200C" w:rsidP="00CF200C">
      <w:pPr>
        <w:pStyle w:val="a3"/>
        <w:numPr>
          <w:ilvl w:val="0"/>
          <w:numId w:val="6"/>
        </w:numPr>
        <w:jc w:val="both"/>
        <w:rPr>
          <w:sz w:val="20"/>
          <w:szCs w:val="20"/>
        </w:rPr>
      </w:pPr>
      <w:r>
        <w:rPr>
          <w:sz w:val="20"/>
          <w:szCs w:val="20"/>
        </w:rPr>
        <w:t>Друг приводит Вас в смущение, рассказывая в компании истории о Вас. Вы заявляете ему…..</w:t>
      </w:r>
    </w:p>
    <w:p w:rsidR="00CF200C" w:rsidRDefault="00CF200C" w:rsidP="00CF200C">
      <w:pPr>
        <w:pStyle w:val="a3"/>
        <w:ind w:left="1080"/>
        <w:jc w:val="both"/>
        <w:rPr>
          <w:sz w:val="20"/>
          <w:szCs w:val="20"/>
        </w:rPr>
      </w:pPr>
    </w:p>
    <w:p w:rsidR="00CF200C" w:rsidRDefault="00CF200C" w:rsidP="00CF200C">
      <w:pPr>
        <w:pStyle w:val="a3"/>
        <w:ind w:left="1080"/>
        <w:jc w:val="center"/>
        <w:rPr>
          <w:b/>
          <w:sz w:val="20"/>
          <w:szCs w:val="20"/>
        </w:rPr>
      </w:pPr>
      <w:r>
        <w:rPr>
          <w:b/>
          <w:sz w:val="20"/>
          <w:szCs w:val="20"/>
        </w:rPr>
        <w:t>Занятие 4</w:t>
      </w:r>
    </w:p>
    <w:p w:rsidR="00CF200C" w:rsidRDefault="00CF200C" w:rsidP="00CF200C">
      <w:pPr>
        <w:rPr>
          <w:b/>
          <w:sz w:val="20"/>
          <w:szCs w:val="20"/>
          <w:u w:val="single"/>
        </w:rPr>
      </w:pPr>
      <w:r>
        <w:rPr>
          <w:b/>
          <w:sz w:val="20"/>
          <w:szCs w:val="20"/>
          <w:u w:val="single"/>
        </w:rPr>
        <w:t>Задание №1</w:t>
      </w:r>
    </w:p>
    <w:p w:rsidR="00CF200C" w:rsidRDefault="00CF200C" w:rsidP="00CF200C">
      <w:pPr>
        <w:rPr>
          <w:sz w:val="20"/>
          <w:szCs w:val="20"/>
        </w:rPr>
      </w:pPr>
      <w:r>
        <w:rPr>
          <w:b/>
          <w:sz w:val="20"/>
          <w:szCs w:val="20"/>
        </w:rPr>
        <w:t xml:space="preserve">Цель: </w:t>
      </w:r>
      <w:r>
        <w:rPr>
          <w:sz w:val="20"/>
          <w:szCs w:val="20"/>
        </w:rPr>
        <w:t>вспомнить предыдущее занятие</w:t>
      </w:r>
    </w:p>
    <w:p w:rsidR="00CF200C" w:rsidRDefault="00CF200C" w:rsidP="00CF200C">
      <w:pPr>
        <w:rPr>
          <w:sz w:val="20"/>
          <w:szCs w:val="20"/>
        </w:rPr>
      </w:pPr>
      <w:r>
        <w:rPr>
          <w:b/>
          <w:sz w:val="20"/>
          <w:szCs w:val="20"/>
        </w:rPr>
        <w:t xml:space="preserve">Метод: </w:t>
      </w:r>
      <w:r>
        <w:rPr>
          <w:sz w:val="20"/>
          <w:szCs w:val="20"/>
        </w:rPr>
        <w:t xml:space="preserve"> воспроизвести предыдущее занятие</w:t>
      </w:r>
    </w:p>
    <w:p w:rsidR="00174A8D" w:rsidRDefault="00CF200C" w:rsidP="00A708F2">
      <w:pPr>
        <w:jc w:val="both"/>
        <w:rPr>
          <w:sz w:val="20"/>
          <w:szCs w:val="20"/>
        </w:rPr>
      </w:pPr>
      <w:r>
        <w:rPr>
          <w:b/>
          <w:sz w:val="20"/>
          <w:szCs w:val="20"/>
        </w:rPr>
        <w:t xml:space="preserve">Задание:  </w:t>
      </w:r>
      <w:r>
        <w:rPr>
          <w:sz w:val="20"/>
          <w:szCs w:val="20"/>
        </w:rPr>
        <w:t xml:space="preserve">Ведущие повторяет монолог. Что запомнилось? Напомнить, что если обижают, по возможности не вступать в конфликт. </w:t>
      </w:r>
    </w:p>
    <w:p w:rsidR="00174A8D" w:rsidRDefault="00174A8D" w:rsidP="00A708F2">
      <w:pPr>
        <w:jc w:val="both"/>
        <w:rPr>
          <w:b/>
          <w:sz w:val="20"/>
          <w:szCs w:val="20"/>
          <w:u w:val="single"/>
        </w:rPr>
      </w:pPr>
    </w:p>
    <w:p w:rsidR="00174A8D" w:rsidRPr="00174A8D" w:rsidRDefault="00174A8D" w:rsidP="00CF200C">
      <w:pPr>
        <w:rPr>
          <w:b/>
          <w:sz w:val="20"/>
          <w:szCs w:val="20"/>
          <w:u w:val="single"/>
        </w:rPr>
      </w:pPr>
      <w:r>
        <w:rPr>
          <w:b/>
          <w:sz w:val="20"/>
          <w:szCs w:val="20"/>
          <w:u w:val="single"/>
        </w:rPr>
        <w:t>Задание № 2</w:t>
      </w:r>
    </w:p>
    <w:p w:rsidR="00174A8D" w:rsidRDefault="00174A8D" w:rsidP="00A708F2">
      <w:pPr>
        <w:jc w:val="both"/>
        <w:rPr>
          <w:sz w:val="20"/>
          <w:szCs w:val="20"/>
        </w:rPr>
      </w:pPr>
      <w:r>
        <w:rPr>
          <w:b/>
          <w:sz w:val="20"/>
          <w:szCs w:val="20"/>
        </w:rPr>
        <w:t xml:space="preserve">Цель: </w:t>
      </w:r>
      <w:r>
        <w:rPr>
          <w:sz w:val="20"/>
          <w:szCs w:val="20"/>
        </w:rPr>
        <w:t>Обучение приемлемым способам  отработки агрессии</w:t>
      </w:r>
    </w:p>
    <w:p w:rsidR="00174A8D" w:rsidRDefault="00174A8D" w:rsidP="00A708F2">
      <w:pPr>
        <w:jc w:val="both"/>
        <w:rPr>
          <w:sz w:val="20"/>
          <w:szCs w:val="20"/>
        </w:rPr>
      </w:pPr>
      <w:r>
        <w:rPr>
          <w:b/>
          <w:sz w:val="20"/>
          <w:szCs w:val="20"/>
        </w:rPr>
        <w:t xml:space="preserve">Метод: </w:t>
      </w:r>
      <w:r>
        <w:rPr>
          <w:sz w:val="20"/>
          <w:szCs w:val="20"/>
        </w:rPr>
        <w:t>Беседе, обсуждение.</w:t>
      </w:r>
    </w:p>
    <w:p w:rsidR="00CF200C" w:rsidRDefault="00174A8D" w:rsidP="00A708F2">
      <w:pPr>
        <w:jc w:val="both"/>
        <w:rPr>
          <w:sz w:val="20"/>
          <w:szCs w:val="20"/>
        </w:rPr>
      </w:pPr>
      <w:r>
        <w:rPr>
          <w:b/>
          <w:sz w:val="20"/>
          <w:szCs w:val="20"/>
        </w:rPr>
        <w:t xml:space="preserve">Задание: </w:t>
      </w:r>
      <w:r w:rsidR="00CF200C">
        <w:rPr>
          <w:sz w:val="20"/>
          <w:szCs w:val="20"/>
        </w:rPr>
        <w:t xml:space="preserve">Проговорить </w:t>
      </w:r>
      <w:proofErr w:type="gramStart"/>
      <w:r w:rsidR="00CF200C">
        <w:rPr>
          <w:sz w:val="20"/>
          <w:szCs w:val="20"/>
        </w:rPr>
        <w:t>то</w:t>
      </w:r>
      <w:proofErr w:type="gramEnd"/>
      <w:r w:rsidR="00CF200C">
        <w:rPr>
          <w:sz w:val="20"/>
          <w:szCs w:val="20"/>
        </w:rPr>
        <w:t xml:space="preserve"> как можно снять агрессию,  злость: побить грушу, помыть посуду, </w:t>
      </w:r>
      <w:r>
        <w:rPr>
          <w:sz w:val="20"/>
          <w:szCs w:val="20"/>
        </w:rPr>
        <w:t xml:space="preserve">попускать мыльные пузыри, нарисовать обидчика и зачеркать, покидать дротики, занятия в тренажерном зале, стирка белья, мытье полов, игра в бильярд, контрастный душ, ходьба в быстром темпе, пробежка по этажам, удар рукой в стену и словесная агрессия, крик в одноразовый стаканчик, </w:t>
      </w:r>
      <w:proofErr w:type="spellStart"/>
      <w:r>
        <w:rPr>
          <w:sz w:val="20"/>
          <w:szCs w:val="20"/>
        </w:rPr>
        <w:t>комкание</w:t>
      </w:r>
      <w:proofErr w:type="spellEnd"/>
      <w:r>
        <w:rPr>
          <w:sz w:val="20"/>
          <w:szCs w:val="20"/>
        </w:rPr>
        <w:t xml:space="preserve"> бумаги и ее разрывание на мелкие кусочки, раскачивание в кресле – качалке, на качелях.</w:t>
      </w:r>
    </w:p>
    <w:p w:rsidR="00174A8D" w:rsidRDefault="00174A8D" w:rsidP="00CF200C">
      <w:pPr>
        <w:rPr>
          <w:b/>
          <w:sz w:val="20"/>
          <w:szCs w:val="20"/>
          <w:u w:val="single"/>
        </w:rPr>
      </w:pPr>
      <w:r w:rsidRPr="00174A8D">
        <w:rPr>
          <w:b/>
          <w:sz w:val="20"/>
          <w:szCs w:val="20"/>
          <w:u w:val="single"/>
        </w:rPr>
        <w:t>Задание</w:t>
      </w:r>
      <w:r>
        <w:rPr>
          <w:b/>
          <w:sz w:val="20"/>
          <w:szCs w:val="20"/>
          <w:u w:val="single"/>
        </w:rPr>
        <w:t xml:space="preserve"> №3 </w:t>
      </w:r>
    </w:p>
    <w:p w:rsidR="00174A8D" w:rsidRDefault="00174A8D" w:rsidP="00A708F2">
      <w:pPr>
        <w:jc w:val="both"/>
        <w:rPr>
          <w:sz w:val="20"/>
          <w:szCs w:val="20"/>
        </w:rPr>
      </w:pPr>
      <w:r>
        <w:rPr>
          <w:b/>
          <w:sz w:val="20"/>
          <w:szCs w:val="20"/>
        </w:rPr>
        <w:t xml:space="preserve">Цель: </w:t>
      </w:r>
      <w:r>
        <w:rPr>
          <w:sz w:val="20"/>
          <w:szCs w:val="20"/>
        </w:rPr>
        <w:t>устранение эмоциональных барьеров между участниками группы</w:t>
      </w:r>
    </w:p>
    <w:p w:rsidR="00174A8D" w:rsidRDefault="00174A8D" w:rsidP="00A708F2">
      <w:pPr>
        <w:jc w:val="both"/>
        <w:rPr>
          <w:sz w:val="20"/>
          <w:szCs w:val="20"/>
        </w:rPr>
      </w:pPr>
      <w:r>
        <w:rPr>
          <w:b/>
          <w:sz w:val="20"/>
          <w:szCs w:val="20"/>
        </w:rPr>
        <w:t xml:space="preserve">Метод: </w:t>
      </w:r>
      <w:r>
        <w:rPr>
          <w:sz w:val="20"/>
          <w:szCs w:val="20"/>
        </w:rPr>
        <w:t xml:space="preserve"> «Узкий мостик»</w:t>
      </w:r>
    </w:p>
    <w:p w:rsidR="00174A8D" w:rsidRDefault="00174A8D" w:rsidP="00A708F2">
      <w:pPr>
        <w:jc w:val="both"/>
        <w:rPr>
          <w:sz w:val="20"/>
          <w:szCs w:val="20"/>
        </w:rPr>
      </w:pPr>
      <w:r>
        <w:rPr>
          <w:b/>
          <w:sz w:val="20"/>
          <w:szCs w:val="20"/>
        </w:rPr>
        <w:t xml:space="preserve">Задание: </w:t>
      </w:r>
      <w:r>
        <w:rPr>
          <w:sz w:val="20"/>
          <w:szCs w:val="20"/>
        </w:rPr>
        <w:t>Ведущий проводит на полу мелом прямую линию. Участникам группы предлагается попарно разойтись друг с другом на этом «узком мостике»</w:t>
      </w:r>
    </w:p>
    <w:p w:rsidR="00174A8D" w:rsidRDefault="00174A8D" w:rsidP="00A708F2">
      <w:pPr>
        <w:jc w:val="both"/>
        <w:rPr>
          <w:b/>
          <w:sz w:val="20"/>
          <w:szCs w:val="20"/>
          <w:u w:val="single"/>
        </w:rPr>
      </w:pPr>
      <w:r>
        <w:rPr>
          <w:b/>
          <w:sz w:val="20"/>
          <w:szCs w:val="20"/>
          <w:u w:val="single"/>
        </w:rPr>
        <w:t>Задание № 4</w:t>
      </w:r>
    </w:p>
    <w:p w:rsidR="00174A8D" w:rsidRDefault="00174A8D" w:rsidP="00A708F2">
      <w:pPr>
        <w:jc w:val="both"/>
        <w:rPr>
          <w:sz w:val="20"/>
          <w:szCs w:val="20"/>
        </w:rPr>
      </w:pPr>
      <w:r>
        <w:rPr>
          <w:b/>
          <w:sz w:val="20"/>
          <w:szCs w:val="20"/>
        </w:rPr>
        <w:t xml:space="preserve">Цель: </w:t>
      </w:r>
      <w:r>
        <w:rPr>
          <w:sz w:val="20"/>
          <w:szCs w:val="20"/>
        </w:rPr>
        <w:t>устранение эмоциональных барьеров между участниками группы</w:t>
      </w:r>
    </w:p>
    <w:p w:rsidR="00675E22" w:rsidRDefault="00675E22" w:rsidP="00A708F2">
      <w:pPr>
        <w:jc w:val="both"/>
        <w:rPr>
          <w:sz w:val="20"/>
          <w:szCs w:val="20"/>
        </w:rPr>
      </w:pPr>
      <w:r>
        <w:rPr>
          <w:b/>
          <w:sz w:val="20"/>
          <w:szCs w:val="20"/>
        </w:rPr>
        <w:t xml:space="preserve">Метод: </w:t>
      </w:r>
      <w:r>
        <w:rPr>
          <w:sz w:val="20"/>
          <w:szCs w:val="20"/>
        </w:rPr>
        <w:t>«Зеркало»</w:t>
      </w:r>
    </w:p>
    <w:p w:rsidR="00675E22" w:rsidRDefault="00675E22" w:rsidP="00A708F2">
      <w:pPr>
        <w:jc w:val="both"/>
        <w:rPr>
          <w:sz w:val="20"/>
          <w:szCs w:val="20"/>
        </w:rPr>
      </w:pPr>
      <w:r>
        <w:rPr>
          <w:b/>
          <w:sz w:val="20"/>
          <w:szCs w:val="20"/>
        </w:rPr>
        <w:t xml:space="preserve">Задание: </w:t>
      </w:r>
      <w:r>
        <w:rPr>
          <w:sz w:val="20"/>
          <w:szCs w:val="20"/>
        </w:rPr>
        <w:t>Участники группы разбиваются на пары и по очереди зеркально повторяют движения своего партнера. Обсуждение.</w:t>
      </w:r>
    </w:p>
    <w:p w:rsidR="00675E22" w:rsidRDefault="00675E22" w:rsidP="00675E22">
      <w:pPr>
        <w:jc w:val="center"/>
        <w:rPr>
          <w:sz w:val="20"/>
          <w:szCs w:val="20"/>
        </w:rPr>
      </w:pPr>
    </w:p>
    <w:p w:rsidR="00AF6AF7" w:rsidRDefault="00AF6AF7" w:rsidP="00675E22">
      <w:pPr>
        <w:jc w:val="center"/>
        <w:rPr>
          <w:sz w:val="20"/>
          <w:szCs w:val="20"/>
        </w:rPr>
      </w:pPr>
    </w:p>
    <w:p w:rsidR="00AF6AF7" w:rsidRDefault="00AF6AF7" w:rsidP="00675E22">
      <w:pPr>
        <w:jc w:val="center"/>
        <w:rPr>
          <w:sz w:val="20"/>
          <w:szCs w:val="20"/>
        </w:rPr>
      </w:pPr>
    </w:p>
    <w:p w:rsidR="00675E22" w:rsidRDefault="00675E22" w:rsidP="00675E22">
      <w:pPr>
        <w:jc w:val="center"/>
        <w:rPr>
          <w:b/>
          <w:sz w:val="20"/>
          <w:szCs w:val="20"/>
        </w:rPr>
      </w:pPr>
      <w:r>
        <w:rPr>
          <w:b/>
          <w:sz w:val="20"/>
          <w:szCs w:val="20"/>
        </w:rPr>
        <w:lastRenderedPageBreak/>
        <w:t>Занятие № 5</w:t>
      </w:r>
    </w:p>
    <w:p w:rsidR="00675E22" w:rsidRDefault="00675E22" w:rsidP="00675E22">
      <w:pPr>
        <w:rPr>
          <w:b/>
          <w:sz w:val="20"/>
          <w:szCs w:val="20"/>
          <w:u w:val="single"/>
        </w:rPr>
      </w:pPr>
      <w:r>
        <w:rPr>
          <w:b/>
          <w:sz w:val="20"/>
          <w:szCs w:val="20"/>
          <w:u w:val="single"/>
        </w:rPr>
        <w:t>Задание № 1</w:t>
      </w:r>
    </w:p>
    <w:p w:rsidR="00675E22" w:rsidRDefault="00675E22" w:rsidP="00A708F2">
      <w:pPr>
        <w:jc w:val="both"/>
        <w:rPr>
          <w:sz w:val="20"/>
          <w:szCs w:val="20"/>
        </w:rPr>
      </w:pPr>
      <w:r>
        <w:rPr>
          <w:b/>
          <w:sz w:val="20"/>
          <w:szCs w:val="20"/>
        </w:rPr>
        <w:t xml:space="preserve">Цель: </w:t>
      </w:r>
      <w:r>
        <w:rPr>
          <w:sz w:val="20"/>
          <w:szCs w:val="20"/>
        </w:rPr>
        <w:t>выявить интересы участников группы</w:t>
      </w:r>
    </w:p>
    <w:p w:rsidR="00675E22" w:rsidRDefault="00675E22" w:rsidP="00A708F2">
      <w:pPr>
        <w:jc w:val="both"/>
        <w:rPr>
          <w:sz w:val="20"/>
          <w:szCs w:val="20"/>
        </w:rPr>
      </w:pPr>
      <w:r>
        <w:rPr>
          <w:b/>
          <w:sz w:val="20"/>
          <w:szCs w:val="20"/>
        </w:rPr>
        <w:t xml:space="preserve">Метод: </w:t>
      </w:r>
      <w:r>
        <w:rPr>
          <w:sz w:val="20"/>
          <w:szCs w:val="20"/>
        </w:rPr>
        <w:t>«Напиши любимое, не любимое»</w:t>
      </w:r>
    </w:p>
    <w:p w:rsidR="00675E22" w:rsidRDefault="00675E22" w:rsidP="00A708F2">
      <w:pPr>
        <w:jc w:val="both"/>
        <w:rPr>
          <w:sz w:val="20"/>
          <w:szCs w:val="20"/>
        </w:rPr>
      </w:pPr>
      <w:r>
        <w:rPr>
          <w:b/>
          <w:sz w:val="20"/>
          <w:szCs w:val="20"/>
        </w:rPr>
        <w:t xml:space="preserve">Задание: </w:t>
      </w:r>
      <w:r>
        <w:rPr>
          <w:sz w:val="20"/>
          <w:szCs w:val="20"/>
        </w:rPr>
        <w:t xml:space="preserve">Каждый участник пишет в верхней части листа свое имя и делит лист вертикальной линией на 2 части. </w:t>
      </w:r>
      <w:proofErr w:type="gramStart"/>
      <w:r>
        <w:rPr>
          <w:sz w:val="20"/>
          <w:szCs w:val="20"/>
        </w:rPr>
        <w:t>Левая +, правая -, Перечисляются: любимый цвет, любимое время года, любимый фрукт, животное,  название книги, имя и т.д.</w:t>
      </w:r>
      <w:proofErr w:type="gramEnd"/>
      <w:r>
        <w:rPr>
          <w:sz w:val="20"/>
          <w:szCs w:val="20"/>
        </w:rPr>
        <w:t xml:space="preserve"> В конце черта характера, которая нравится + и не нравится – в других людях больше всего. После молча </w:t>
      </w:r>
      <w:proofErr w:type="gramStart"/>
      <w:r>
        <w:rPr>
          <w:sz w:val="20"/>
          <w:szCs w:val="20"/>
        </w:rPr>
        <w:t>ходят</w:t>
      </w:r>
      <w:proofErr w:type="gramEnd"/>
      <w:r>
        <w:rPr>
          <w:sz w:val="20"/>
          <w:szCs w:val="20"/>
        </w:rPr>
        <w:t xml:space="preserve"> читают друг у друга. Обсуждение.</w:t>
      </w:r>
    </w:p>
    <w:p w:rsidR="00675E22" w:rsidRDefault="00675E22" w:rsidP="00A708F2">
      <w:pPr>
        <w:jc w:val="both"/>
        <w:rPr>
          <w:b/>
          <w:sz w:val="20"/>
          <w:szCs w:val="20"/>
          <w:u w:val="single"/>
        </w:rPr>
      </w:pPr>
      <w:r>
        <w:rPr>
          <w:b/>
          <w:sz w:val="20"/>
          <w:szCs w:val="20"/>
          <w:u w:val="single"/>
        </w:rPr>
        <w:t>Задание № 2</w:t>
      </w:r>
    </w:p>
    <w:p w:rsidR="00675E22" w:rsidRDefault="00675E22" w:rsidP="00A708F2">
      <w:pPr>
        <w:jc w:val="both"/>
        <w:rPr>
          <w:sz w:val="20"/>
          <w:szCs w:val="20"/>
        </w:rPr>
      </w:pPr>
      <w:r>
        <w:rPr>
          <w:b/>
          <w:sz w:val="20"/>
          <w:szCs w:val="20"/>
        </w:rPr>
        <w:t xml:space="preserve">Цель: </w:t>
      </w:r>
      <w:r w:rsidRPr="00675E22">
        <w:rPr>
          <w:sz w:val="20"/>
          <w:szCs w:val="20"/>
        </w:rPr>
        <w:t>Устано</w:t>
      </w:r>
      <w:r>
        <w:rPr>
          <w:sz w:val="20"/>
          <w:szCs w:val="20"/>
        </w:rPr>
        <w:t>вление хороших взаимоотношений между членами группы.</w:t>
      </w:r>
    </w:p>
    <w:p w:rsidR="00675E22" w:rsidRDefault="00675E22" w:rsidP="00A708F2">
      <w:pPr>
        <w:jc w:val="both"/>
        <w:rPr>
          <w:sz w:val="20"/>
          <w:szCs w:val="20"/>
        </w:rPr>
      </w:pPr>
      <w:r>
        <w:rPr>
          <w:b/>
          <w:sz w:val="20"/>
          <w:szCs w:val="20"/>
        </w:rPr>
        <w:t xml:space="preserve">Метод: </w:t>
      </w:r>
      <w:r>
        <w:rPr>
          <w:sz w:val="20"/>
          <w:szCs w:val="20"/>
        </w:rPr>
        <w:t>«Хорошие качества человека»</w:t>
      </w:r>
    </w:p>
    <w:p w:rsidR="007B7FD0" w:rsidRDefault="007B7FD0" w:rsidP="00A708F2">
      <w:pPr>
        <w:jc w:val="both"/>
        <w:rPr>
          <w:sz w:val="20"/>
          <w:szCs w:val="20"/>
        </w:rPr>
      </w:pPr>
      <w:r>
        <w:rPr>
          <w:b/>
          <w:sz w:val="20"/>
          <w:szCs w:val="20"/>
        </w:rPr>
        <w:t xml:space="preserve">Задание: </w:t>
      </w:r>
      <w:r>
        <w:rPr>
          <w:sz w:val="20"/>
          <w:szCs w:val="20"/>
        </w:rPr>
        <w:t xml:space="preserve">Каждый участник группы пишет на 3 отдельных листках по 1 наиболее на его взгляд значимому качеству в человека, что он ценит. Затем все листочки собираются в пакет, после чего каждый участник вытягивает любую свернутую бумажку и отдает ее с написанным </w:t>
      </w:r>
      <w:r w:rsidR="00A708F2">
        <w:rPr>
          <w:sz w:val="20"/>
          <w:szCs w:val="20"/>
        </w:rPr>
        <w:t xml:space="preserve">качеством </w:t>
      </w:r>
      <w:proofErr w:type="gramStart"/>
      <w:r w:rsidR="00A708F2">
        <w:rPr>
          <w:sz w:val="20"/>
          <w:szCs w:val="20"/>
        </w:rPr>
        <w:t>участнику</w:t>
      </w:r>
      <w:proofErr w:type="gramEnd"/>
      <w:r w:rsidR="00A708F2">
        <w:rPr>
          <w:sz w:val="20"/>
          <w:szCs w:val="20"/>
        </w:rPr>
        <w:t xml:space="preserve"> к которому это качество наиболее подходит (3 раза).</w:t>
      </w:r>
    </w:p>
    <w:p w:rsidR="00A708F2" w:rsidRDefault="00A708F2" w:rsidP="00675E22">
      <w:pPr>
        <w:rPr>
          <w:sz w:val="20"/>
          <w:szCs w:val="20"/>
        </w:rPr>
      </w:pPr>
    </w:p>
    <w:p w:rsidR="00A708F2" w:rsidRDefault="00A708F2" w:rsidP="00A708F2">
      <w:pPr>
        <w:jc w:val="center"/>
        <w:rPr>
          <w:b/>
          <w:sz w:val="20"/>
          <w:szCs w:val="20"/>
        </w:rPr>
      </w:pPr>
      <w:r w:rsidRPr="00A708F2">
        <w:rPr>
          <w:b/>
          <w:sz w:val="20"/>
          <w:szCs w:val="20"/>
        </w:rPr>
        <w:t>Занятие № 6</w:t>
      </w:r>
    </w:p>
    <w:p w:rsidR="00A708F2" w:rsidRDefault="00A708F2" w:rsidP="00A708F2">
      <w:pPr>
        <w:jc w:val="both"/>
        <w:rPr>
          <w:b/>
          <w:sz w:val="20"/>
          <w:szCs w:val="20"/>
          <w:u w:val="single"/>
        </w:rPr>
      </w:pPr>
      <w:r>
        <w:rPr>
          <w:b/>
          <w:sz w:val="20"/>
          <w:szCs w:val="20"/>
          <w:u w:val="single"/>
        </w:rPr>
        <w:t>Задание № 1</w:t>
      </w:r>
    </w:p>
    <w:p w:rsidR="00A708F2" w:rsidRDefault="00A708F2" w:rsidP="00A708F2">
      <w:pPr>
        <w:jc w:val="both"/>
        <w:rPr>
          <w:sz w:val="20"/>
          <w:szCs w:val="20"/>
        </w:rPr>
      </w:pPr>
      <w:r>
        <w:rPr>
          <w:b/>
          <w:sz w:val="20"/>
          <w:szCs w:val="20"/>
        </w:rPr>
        <w:t xml:space="preserve">Цель: </w:t>
      </w:r>
      <w:r>
        <w:rPr>
          <w:sz w:val="20"/>
          <w:szCs w:val="20"/>
        </w:rPr>
        <w:t>Улучшение умения чувствовать партнера по общению</w:t>
      </w:r>
    </w:p>
    <w:p w:rsidR="00A708F2" w:rsidRDefault="00A708F2" w:rsidP="00A708F2">
      <w:pPr>
        <w:jc w:val="both"/>
        <w:rPr>
          <w:sz w:val="20"/>
          <w:szCs w:val="20"/>
        </w:rPr>
      </w:pPr>
      <w:r>
        <w:rPr>
          <w:b/>
          <w:sz w:val="20"/>
          <w:szCs w:val="20"/>
        </w:rPr>
        <w:t xml:space="preserve">Метод: </w:t>
      </w:r>
      <w:r>
        <w:rPr>
          <w:sz w:val="20"/>
          <w:szCs w:val="20"/>
        </w:rPr>
        <w:t>«Запомни лицо участников»</w:t>
      </w:r>
    </w:p>
    <w:p w:rsidR="00A708F2" w:rsidRDefault="00A708F2" w:rsidP="00A708F2">
      <w:pPr>
        <w:jc w:val="both"/>
        <w:rPr>
          <w:sz w:val="20"/>
          <w:szCs w:val="20"/>
        </w:rPr>
      </w:pPr>
      <w:r>
        <w:rPr>
          <w:b/>
          <w:sz w:val="20"/>
          <w:szCs w:val="20"/>
        </w:rPr>
        <w:t xml:space="preserve">Задание: </w:t>
      </w:r>
      <w:r>
        <w:rPr>
          <w:sz w:val="20"/>
          <w:szCs w:val="20"/>
        </w:rPr>
        <w:t xml:space="preserve"> 5-6 человек в кружок. Внимательно посмотреть на лица участников (2-3 минуты). Закрыть глаза. Представить лицо членов группы. В течение 1-2 минут фиксировать в памяти лицо, которое удалось лучше всего представить. </w:t>
      </w:r>
      <w:proofErr w:type="gramStart"/>
      <w:r>
        <w:rPr>
          <w:sz w:val="20"/>
          <w:szCs w:val="20"/>
        </w:rPr>
        <w:t>Обсуждение</w:t>
      </w:r>
      <w:proofErr w:type="gramEnd"/>
      <w:r>
        <w:rPr>
          <w:sz w:val="20"/>
          <w:szCs w:val="20"/>
        </w:rPr>
        <w:t xml:space="preserve"> почему именно это лицо?</w:t>
      </w:r>
    </w:p>
    <w:p w:rsidR="00A708F2" w:rsidRDefault="00A708F2" w:rsidP="00A708F2">
      <w:pPr>
        <w:jc w:val="both"/>
        <w:rPr>
          <w:b/>
          <w:sz w:val="20"/>
          <w:szCs w:val="20"/>
          <w:u w:val="single"/>
        </w:rPr>
      </w:pPr>
      <w:r>
        <w:rPr>
          <w:b/>
          <w:sz w:val="20"/>
          <w:szCs w:val="20"/>
          <w:u w:val="single"/>
        </w:rPr>
        <w:t>Задание № 2.</w:t>
      </w:r>
    </w:p>
    <w:p w:rsidR="00A708F2" w:rsidRDefault="00A708F2" w:rsidP="00A708F2">
      <w:pPr>
        <w:jc w:val="both"/>
        <w:rPr>
          <w:sz w:val="20"/>
          <w:szCs w:val="20"/>
        </w:rPr>
      </w:pPr>
      <w:r>
        <w:rPr>
          <w:b/>
          <w:sz w:val="20"/>
          <w:szCs w:val="20"/>
        </w:rPr>
        <w:t xml:space="preserve">Цель: </w:t>
      </w:r>
      <w:r>
        <w:rPr>
          <w:sz w:val="20"/>
          <w:szCs w:val="20"/>
        </w:rPr>
        <w:t xml:space="preserve"> Устранение эмоциональных барьеров между участниками</w:t>
      </w:r>
    </w:p>
    <w:p w:rsidR="00A708F2" w:rsidRDefault="00CB4733" w:rsidP="00A708F2">
      <w:pPr>
        <w:jc w:val="both"/>
        <w:rPr>
          <w:sz w:val="20"/>
          <w:szCs w:val="20"/>
        </w:rPr>
      </w:pPr>
      <w:r>
        <w:rPr>
          <w:b/>
          <w:sz w:val="20"/>
          <w:szCs w:val="20"/>
        </w:rPr>
        <w:t xml:space="preserve">Метод: </w:t>
      </w:r>
      <w:r>
        <w:rPr>
          <w:sz w:val="20"/>
          <w:szCs w:val="20"/>
        </w:rPr>
        <w:t>«Передача движение по кругу»</w:t>
      </w:r>
    </w:p>
    <w:p w:rsidR="00CB4733" w:rsidRDefault="00CB4733" w:rsidP="00A708F2">
      <w:pPr>
        <w:jc w:val="both"/>
        <w:rPr>
          <w:sz w:val="20"/>
          <w:szCs w:val="20"/>
        </w:rPr>
      </w:pPr>
      <w:r>
        <w:rPr>
          <w:b/>
          <w:sz w:val="20"/>
          <w:szCs w:val="20"/>
        </w:rPr>
        <w:t xml:space="preserve">Задание: </w:t>
      </w:r>
      <w:r>
        <w:rPr>
          <w:sz w:val="20"/>
          <w:szCs w:val="20"/>
        </w:rPr>
        <w:t>1 из участников в кругу начинает действие с воображаемым предметом так, чтобы это действие можно было продолжить, сосед продолжает действие; таким образом, воображаемый предмет обходит весь круг.</w:t>
      </w:r>
    </w:p>
    <w:p w:rsidR="00CB4733" w:rsidRDefault="00CB4733" w:rsidP="00CB4733">
      <w:pPr>
        <w:jc w:val="center"/>
        <w:rPr>
          <w:sz w:val="20"/>
          <w:szCs w:val="20"/>
        </w:rPr>
      </w:pPr>
    </w:p>
    <w:p w:rsidR="00CB4733" w:rsidRDefault="00CB4733" w:rsidP="00CB4733">
      <w:pPr>
        <w:jc w:val="center"/>
        <w:rPr>
          <w:b/>
          <w:sz w:val="20"/>
          <w:szCs w:val="20"/>
        </w:rPr>
      </w:pPr>
      <w:r>
        <w:rPr>
          <w:b/>
          <w:sz w:val="20"/>
          <w:szCs w:val="20"/>
        </w:rPr>
        <w:t>Занятие № 7</w:t>
      </w:r>
    </w:p>
    <w:p w:rsidR="00CB4733" w:rsidRDefault="00CB4733" w:rsidP="00CB4733">
      <w:pPr>
        <w:rPr>
          <w:b/>
          <w:sz w:val="20"/>
          <w:szCs w:val="20"/>
          <w:u w:val="single"/>
        </w:rPr>
      </w:pPr>
      <w:r>
        <w:rPr>
          <w:b/>
          <w:sz w:val="20"/>
          <w:szCs w:val="20"/>
          <w:u w:val="single"/>
        </w:rPr>
        <w:t>Задание № 1</w:t>
      </w:r>
    </w:p>
    <w:p w:rsidR="00CB4733" w:rsidRDefault="00CB4733" w:rsidP="0042180D">
      <w:pPr>
        <w:jc w:val="both"/>
        <w:rPr>
          <w:sz w:val="20"/>
          <w:szCs w:val="20"/>
        </w:rPr>
      </w:pPr>
      <w:r>
        <w:rPr>
          <w:b/>
          <w:sz w:val="20"/>
          <w:szCs w:val="20"/>
        </w:rPr>
        <w:t xml:space="preserve">Цель: </w:t>
      </w:r>
      <w:r>
        <w:rPr>
          <w:sz w:val="20"/>
          <w:szCs w:val="20"/>
        </w:rPr>
        <w:t xml:space="preserve"> Обучение дыхательным упражнениям</w:t>
      </w:r>
      <w:r w:rsidR="0042180D">
        <w:rPr>
          <w:sz w:val="20"/>
          <w:szCs w:val="20"/>
        </w:rPr>
        <w:t xml:space="preserve">, и способам которые помогут </w:t>
      </w:r>
      <w:r w:rsidR="00AD4C53">
        <w:rPr>
          <w:sz w:val="20"/>
          <w:szCs w:val="20"/>
        </w:rPr>
        <w:t xml:space="preserve"> снят</w:t>
      </w:r>
      <w:r w:rsidR="0042180D">
        <w:rPr>
          <w:sz w:val="20"/>
          <w:szCs w:val="20"/>
        </w:rPr>
        <w:t xml:space="preserve">ь </w:t>
      </w:r>
      <w:r w:rsidR="00AD4C53">
        <w:rPr>
          <w:sz w:val="20"/>
          <w:szCs w:val="20"/>
        </w:rPr>
        <w:t xml:space="preserve"> напряжени</w:t>
      </w:r>
      <w:r w:rsidR="0042180D">
        <w:rPr>
          <w:sz w:val="20"/>
          <w:szCs w:val="20"/>
        </w:rPr>
        <w:t>е</w:t>
      </w:r>
    </w:p>
    <w:p w:rsidR="00AD4C53" w:rsidRDefault="00AD4C53" w:rsidP="0042180D">
      <w:pPr>
        <w:jc w:val="both"/>
        <w:rPr>
          <w:sz w:val="20"/>
          <w:szCs w:val="20"/>
        </w:rPr>
      </w:pPr>
      <w:r>
        <w:rPr>
          <w:b/>
          <w:sz w:val="20"/>
          <w:szCs w:val="20"/>
        </w:rPr>
        <w:t xml:space="preserve">Метод: </w:t>
      </w:r>
      <w:r>
        <w:rPr>
          <w:sz w:val="20"/>
          <w:szCs w:val="20"/>
        </w:rPr>
        <w:t>« упражнения»</w:t>
      </w:r>
    </w:p>
    <w:p w:rsidR="00AD4C53" w:rsidRDefault="00AD4C53" w:rsidP="0042180D">
      <w:pPr>
        <w:jc w:val="both"/>
        <w:rPr>
          <w:sz w:val="20"/>
          <w:szCs w:val="20"/>
        </w:rPr>
      </w:pPr>
      <w:r>
        <w:rPr>
          <w:b/>
          <w:sz w:val="20"/>
          <w:szCs w:val="20"/>
        </w:rPr>
        <w:lastRenderedPageBreak/>
        <w:t xml:space="preserve"> Задание: </w:t>
      </w:r>
      <w:r>
        <w:rPr>
          <w:sz w:val="20"/>
          <w:szCs w:val="20"/>
        </w:rPr>
        <w:t xml:space="preserve"> Ведущий: для того, чтобы освоиться в незнакомой обстановке или в значимой ситуации, выполните следующие </w:t>
      </w:r>
      <w:r w:rsidR="0042180D">
        <w:rPr>
          <w:sz w:val="20"/>
          <w:szCs w:val="20"/>
        </w:rPr>
        <w:t>упражнения</w:t>
      </w:r>
      <w:r>
        <w:rPr>
          <w:sz w:val="20"/>
          <w:szCs w:val="20"/>
        </w:rPr>
        <w:t>:</w:t>
      </w:r>
    </w:p>
    <w:p w:rsidR="00AD4C53" w:rsidRDefault="00AD4C53" w:rsidP="0042180D">
      <w:pPr>
        <w:pStyle w:val="a3"/>
        <w:numPr>
          <w:ilvl w:val="0"/>
          <w:numId w:val="7"/>
        </w:numPr>
        <w:jc w:val="both"/>
        <w:rPr>
          <w:sz w:val="20"/>
          <w:szCs w:val="20"/>
        </w:rPr>
      </w:pPr>
      <w:r>
        <w:rPr>
          <w:sz w:val="20"/>
          <w:szCs w:val="20"/>
        </w:rPr>
        <w:t>Сядьте, займите удобную позу.</w:t>
      </w:r>
    </w:p>
    <w:p w:rsidR="00AD4C53" w:rsidRDefault="00AD4C53" w:rsidP="0042180D">
      <w:pPr>
        <w:pStyle w:val="a3"/>
        <w:numPr>
          <w:ilvl w:val="0"/>
          <w:numId w:val="7"/>
        </w:numPr>
        <w:jc w:val="both"/>
        <w:rPr>
          <w:sz w:val="20"/>
          <w:szCs w:val="20"/>
        </w:rPr>
      </w:pPr>
      <w:r>
        <w:rPr>
          <w:sz w:val="20"/>
          <w:szCs w:val="20"/>
        </w:rPr>
        <w:t xml:space="preserve">Глубоко вдохните через нос на счет 1,2,3,4,5 (продолжительность вдоха 5 сек.). </w:t>
      </w:r>
      <w:proofErr w:type="gramStart"/>
      <w:r>
        <w:rPr>
          <w:sz w:val="20"/>
          <w:szCs w:val="20"/>
        </w:rPr>
        <w:t>Задержите дыхание в течение 3 сек</w:t>
      </w:r>
      <w:proofErr w:type="gramEnd"/>
      <w:r>
        <w:rPr>
          <w:sz w:val="20"/>
          <w:szCs w:val="20"/>
        </w:rPr>
        <w:t>. (счет 1,2,3). Неторопливо выдохните.</w:t>
      </w:r>
    </w:p>
    <w:p w:rsidR="00AD4C53" w:rsidRDefault="00AD4C53" w:rsidP="0042180D">
      <w:pPr>
        <w:pStyle w:val="a3"/>
        <w:numPr>
          <w:ilvl w:val="0"/>
          <w:numId w:val="7"/>
        </w:numPr>
        <w:jc w:val="both"/>
        <w:rPr>
          <w:sz w:val="20"/>
          <w:szCs w:val="20"/>
        </w:rPr>
      </w:pPr>
      <w:r>
        <w:rPr>
          <w:sz w:val="20"/>
          <w:szCs w:val="20"/>
        </w:rPr>
        <w:t xml:space="preserve">Дыхание уступами может помочь в стрессовой ситуации: 3-4 </w:t>
      </w:r>
      <w:proofErr w:type="gramStart"/>
      <w:r>
        <w:rPr>
          <w:sz w:val="20"/>
          <w:szCs w:val="20"/>
        </w:rPr>
        <w:t>коротких</w:t>
      </w:r>
      <w:proofErr w:type="gramEnd"/>
      <w:r>
        <w:rPr>
          <w:sz w:val="20"/>
          <w:szCs w:val="20"/>
        </w:rPr>
        <w:t xml:space="preserve"> вдоха подряд. Столько же коротких выдохов.</w:t>
      </w:r>
    </w:p>
    <w:p w:rsidR="00AD4C53" w:rsidRDefault="0042180D" w:rsidP="0042180D">
      <w:pPr>
        <w:pStyle w:val="a3"/>
        <w:numPr>
          <w:ilvl w:val="0"/>
          <w:numId w:val="7"/>
        </w:numPr>
        <w:jc w:val="both"/>
        <w:rPr>
          <w:sz w:val="20"/>
          <w:szCs w:val="20"/>
        </w:rPr>
      </w:pPr>
      <w:r>
        <w:rPr>
          <w:sz w:val="20"/>
          <w:szCs w:val="20"/>
        </w:rPr>
        <w:t xml:space="preserve">«Праздничный торт». </w:t>
      </w:r>
      <w:r w:rsidR="00AD4C53">
        <w:rPr>
          <w:sz w:val="20"/>
          <w:szCs w:val="20"/>
        </w:rPr>
        <w:t>Представить, что перед вами праздничный тор</w:t>
      </w:r>
      <w:r>
        <w:rPr>
          <w:sz w:val="20"/>
          <w:szCs w:val="20"/>
        </w:rPr>
        <w:t>т и на нем 1 большая свеча. Как вы ее будете задувать? Задуть. А затем представить, что на торте 5 маленьких свечей. Как Вы их задуете? Задуть.</w:t>
      </w:r>
    </w:p>
    <w:p w:rsidR="0042180D" w:rsidRDefault="0042180D" w:rsidP="0042180D">
      <w:pPr>
        <w:pStyle w:val="a3"/>
        <w:numPr>
          <w:ilvl w:val="0"/>
          <w:numId w:val="7"/>
        </w:numPr>
        <w:jc w:val="both"/>
        <w:rPr>
          <w:sz w:val="20"/>
          <w:szCs w:val="20"/>
        </w:rPr>
      </w:pPr>
      <w:r>
        <w:rPr>
          <w:sz w:val="20"/>
          <w:szCs w:val="20"/>
        </w:rPr>
        <w:t xml:space="preserve">«Корабль ».  Представить парусник, который плывет по ветру. Но вот ветер закончился. Давайте поможем кораблю продолжить путь. Все с силой подуем на парус. </w:t>
      </w:r>
    </w:p>
    <w:p w:rsidR="0042180D" w:rsidRDefault="0042180D" w:rsidP="0042180D">
      <w:pPr>
        <w:pStyle w:val="a3"/>
        <w:numPr>
          <w:ilvl w:val="0"/>
          <w:numId w:val="7"/>
        </w:numPr>
        <w:jc w:val="both"/>
        <w:rPr>
          <w:sz w:val="20"/>
          <w:szCs w:val="20"/>
        </w:rPr>
      </w:pPr>
      <w:r>
        <w:rPr>
          <w:sz w:val="20"/>
          <w:szCs w:val="20"/>
        </w:rPr>
        <w:t>Закрыть глаза. Мысленно вспомните аромат цветов, спокойная гладь озера, тепло у костра.</w:t>
      </w:r>
    </w:p>
    <w:p w:rsidR="0042180D" w:rsidRDefault="0042180D" w:rsidP="0042180D">
      <w:pPr>
        <w:pStyle w:val="a3"/>
        <w:numPr>
          <w:ilvl w:val="0"/>
          <w:numId w:val="7"/>
        </w:numPr>
        <w:jc w:val="both"/>
        <w:rPr>
          <w:sz w:val="20"/>
          <w:szCs w:val="20"/>
        </w:rPr>
      </w:pPr>
      <w:r>
        <w:rPr>
          <w:sz w:val="20"/>
          <w:szCs w:val="20"/>
        </w:rPr>
        <w:t>Созерцать природу, наблюдать за рыбками, рисовать, юмор (состроить себе рожицу перед зеркалом). Сообщение о себе в 3 лице: «Мария Ивановка злиться».</w:t>
      </w:r>
    </w:p>
    <w:p w:rsidR="0042180D" w:rsidRDefault="0042180D" w:rsidP="0042180D">
      <w:pPr>
        <w:pStyle w:val="a3"/>
        <w:numPr>
          <w:ilvl w:val="0"/>
          <w:numId w:val="7"/>
        </w:numPr>
        <w:jc w:val="both"/>
        <w:rPr>
          <w:sz w:val="20"/>
          <w:szCs w:val="20"/>
        </w:rPr>
      </w:pPr>
      <w:r>
        <w:rPr>
          <w:sz w:val="20"/>
          <w:szCs w:val="20"/>
        </w:rPr>
        <w:t>Представления человека, который кричит на вас, злиться очень маленьким ребенком.</w:t>
      </w:r>
    </w:p>
    <w:p w:rsidR="00083279" w:rsidRPr="00083279" w:rsidRDefault="00083279" w:rsidP="00083279">
      <w:pPr>
        <w:numPr>
          <w:ilvl w:val="0"/>
          <w:numId w:val="7"/>
        </w:numPr>
        <w:rPr>
          <w:sz w:val="20"/>
          <w:szCs w:val="20"/>
        </w:rPr>
      </w:pPr>
      <w:r w:rsidRPr="00083279">
        <w:rPr>
          <w:bCs/>
          <w:sz w:val="20"/>
          <w:szCs w:val="20"/>
        </w:rPr>
        <w:t>Сжимая пальцы в кулак, спокойный вдох и выдох</w:t>
      </w:r>
      <w:r>
        <w:rPr>
          <w:bCs/>
          <w:sz w:val="20"/>
          <w:szCs w:val="20"/>
        </w:rPr>
        <w:t>.</w:t>
      </w:r>
    </w:p>
    <w:p w:rsidR="00083279" w:rsidRPr="00083279" w:rsidRDefault="00083279" w:rsidP="00083279">
      <w:pPr>
        <w:numPr>
          <w:ilvl w:val="0"/>
          <w:numId w:val="7"/>
        </w:numPr>
        <w:rPr>
          <w:sz w:val="20"/>
          <w:szCs w:val="20"/>
        </w:rPr>
      </w:pPr>
      <w:r w:rsidRPr="00083279">
        <w:rPr>
          <w:bCs/>
          <w:sz w:val="20"/>
          <w:szCs w:val="20"/>
        </w:rPr>
        <w:t>Круговые движения грецкими орехами в каждой ладони.</w:t>
      </w:r>
    </w:p>
    <w:p w:rsidR="00083279" w:rsidRPr="00083279" w:rsidRDefault="00083279" w:rsidP="00083279">
      <w:pPr>
        <w:numPr>
          <w:ilvl w:val="0"/>
          <w:numId w:val="7"/>
        </w:numPr>
        <w:rPr>
          <w:sz w:val="20"/>
          <w:szCs w:val="20"/>
        </w:rPr>
      </w:pPr>
      <w:r w:rsidRPr="00083279">
        <w:rPr>
          <w:bCs/>
          <w:sz w:val="20"/>
          <w:szCs w:val="20"/>
        </w:rPr>
        <w:t>Слегка помассировать кончик мизинца</w:t>
      </w:r>
    </w:p>
    <w:p w:rsidR="00083279" w:rsidRPr="00083279" w:rsidRDefault="00083279" w:rsidP="00083279">
      <w:pPr>
        <w:numPr>
          <w:ilvl w:val="0"/>
          <w:numId w:val="7"/>
        </w:numPr>
        <w:rPr>
          <w:sz w:val="20"/>
          <w:szCs w:val="20"/>
        </w:rPr>
      </w:pPr>
      <w:r w:rsidRPr="00083279">
        <w:rPr>
          <w:bCs/>
          <w:sz w:val="20"/>
          <w:szCs w:val="20"/>
        </w:rPr>
        <w:t>«Медуза»</w:t>
      </w:r>
      <w:r w:rsidR="00464BB5">
        <w:rPr>
          <w:bCs/>
          <w:sz w:val="20"/>
          <w:szCs w:val="20"/>
        </w:rPr>
        <w:t xml:space="preserve">. Сидя на стуле изобразить медузу, как она </w:t>
      </w:r>
      <w:proofErr w:type="spellStart"/>
      <w:r w:rsidR="00464BB5">
        <w:rPr>
          <w:bCs/>
          <w:sz w:val="20"/>
          <w:szCs w:val="20"/>
        </w:rPr>
        <w:t>движится</w:t>
      </w:r>
      <w:proofErr w:type="spellEnd"/>
      <w:r w:rsidR="00464BB5">
        <w:rPr>
          <w:bCs/>
          <w:sz w:val="20"/>
          <w:szCs w:val="20"/>
        </w:rPr>
        <w:t>.</w:t>
      </w:r>
    </w:p>
    <w:p w:rsidR="00464BB5" w:rsidRPr="00464BB5" w:rsidRDefault="00464BB5" w:rsidP="005F2B54">
      <w:pPr>
        <w:pStyle w:val="a3"/>
        <w:numPr>
          <w:ilvl w:val="0"/>
          <w:numId w:val="7"/>
        </w:numPr>
        <w:jc w:val="both"/>
        <w:rPr>
          <w:sz w:val="20"/>
          <w:szCs w:val="20"/>
        </w:rPr>
      </w:pPr>
      <w:r w:rsidRPr="00464BB5">
        <w:rPr>
          <w:bCs/>
          <w:sz w:val="20"/>
          <w:szCs w:val="20"/>
        </w:rPr>
        <w:t xml:space="preserve"> Для снятия напряжения: п</w:t>
      </w:r>
      <w:r w:rsidR="00083279" w:rsidRPr="00464BB5">
        <w:rPr>
          <w:bCs/>
          <w:sz w:val="20"/>
          <w:szCs w:val="20"/>
        </w:rPr>
        <w:t>однять брови и держать до изнеможения (остальные мышцы свободны), затем зажмурить глаза</w:t>
      </w:r>
      <w:r w:rsidRPr="00464BB5">
        <w:rPr>
          <w:bCs/>
          <w:sz w:val="20"/>
          <w:szCs w:val="20"/>
        </w:rPr>
        <w:t>.</w:t>
      </w:r>
      <w:r w:rsidRPr="00464BB5">
        <w:rPr>
          <w:b/>
          <w:bCs/>
          <w:sz w:val="20"/>
          <w:szCs w:val="20"/>
        </w:rPr>
        <w:t xml:space="preserve"> </w:t>
      </w:r>
      <w:r w:rsidRPr="00464BB5">
        <w:rPr>
          <w:bCs/>
          <w:sz w:val="20"/>
          <w:szCs w:val="20"/>
        </w:rPr>
        <w:t>Улыбка до ушей, губы целуют, нижняя челюсть «брошена вниз».</w:t>
      </w:r>
      <w:r w:rsidRPr="00464BB5">
        <w:rPr>
          <w:b/>
          <w:bCs/>
          <w:sz w:val="20"/>
          <w:szCs w:val="20"/>
        </w:rPr>
        <w:t xml:space="preserve"> </w:t>
      </w:r>
      <w:r w:rsidRPr="00464BB5">
        <w:rPr>
          <w:bCs/>
          <w:sz w:val="20"/>
          <w:szCs w:val="20"/>
        </w:rPr>
        <w:t>Дотянутся плечом до мочки уха.</w:t>
      </w:r>
      <w:r w:rsidRPr="00464BB5">
        <w:rPr>
          <w:b/>
          <w:bCs/>
          <w:sz w:val="20"/>
          <w:szCs w:val="20"/>
        </w:rPr>
        <w:t xml:space="preserve"> </w:t>
      </w:r>
      <w:r w:rsidRPr="00464BB5">
        <w:rPr>
          <w:bCs/>
          <w:sz w:val="20"/>
          <w:szCs w:val="20"/>
        </w:rPr>
        <w:t>Стойка на одной ноге</w:t>
      </w:r>
      <w:r>
        <w:rPr>
          <w:bCs/>
          <w:sz w:val="20"/>
          <w:szCs w:val="20"/>
        </w:rPr>
        <w:t>.</w:t>
      </w:r>
    </w:p>
    <w:p w:rsidR="00464BB5" w:rsidRDefault="00464BB5" w:rsidP="005F2B54">
      <w:pPr>
        <w:pStyle w:val="a3"/>
        <w:jc w:val="both"/>
        <w:rPr>
          <w:bCs/>
          <w:sz w:val="20"/>
          <w:szCs w:val="20"/>
        </w:rPr>
      </w:pPr>
    </w:p>
    <w:p w:rsidR="00464BB5" w:rsidRDefault="00464BB5" w:rsidP="005F2B54">
      <w:pPr>
        <w:pStyle w:val="a3"/>
        <w:jc w:val="center"/>
        <w:rPr>
          <w:b/>
          <w:bCs/>
          <w:sz w:val="20"/>
          <w:szCs w:val="20"/>
        </w:rPr>
      </w:pPr>
      <w:r>
        <w:rPr>
          <w:b/>
          <w:bCs/>
          <w:sz w:val="20"/>
          <w:szCs w:val="20"/>
        </w:rPr>
        <w:t>Занятие № 8</w:t>
      </w:r>
    </w:p>
    <w:p w:rsidR="00464BB5" w:rsidRDefault="00464BB5" w:rsidP="005F2B54">
      <w:pPr>
        <w:jc w:val="both"/>
        <w:rPr>
          <w:b/>
          <w:sz w:val="20"/>
          <w:szCs w:val="20"/>
          <w:u w:val="single"/>
        </w:rPr>
      </w:pPr>
      <w:r>
        <w:rPr>
          <w:b/>
          <w:sz w:val="20"/>
          <w:szCs w:val="20"/>
          <w:u w:val="single"/>
        </w:rPr>
        <w:t>Задание № 1</w:t>
      </w:r>
    </w:p>
    <w:p w:rsidR="00464BB5" w:rsidRDefault="00464BB5" w:rsidP="005F2B54">
      <w:pPr>
        <w:jc w:val="both"/>
        <w:rPr>
          <w:sz w:val="20"/>
          <w:szCs w:val="20"/>
        </w:rPr>
      </w:pPr>
      <w:r>
        <w:rPr>
          <w:b/>
          <w:sz w:val="20"/>
          <w:szCs w:val="20"/>
        </w:rPr>
        <w:t xml:space="preserve">Цель: </w:t>
      </w:r>
      <w:r w:rsidR="005F2B54">
        <w:rPr>
          <w:b/>
          <w:sz w:val="20"/>
          <w:szCs w:val="20"/>
        </w:rPr>
        <w:t xml:space="preserve"> </w:t>
      </w:r>
      <w:r w:rsidR="005F2B54">
        <w:rPr>
          <w:sz w:val="20"/>
          <w:szCs w:val="20"/>
        </w:rPr>
        <w:t>Научить договариваться, выражать свои симпатии, принимать и оказывать внимание</w:t>
      </w:r>
    </w:p>
    <w:p w:rsidR="005F2B54" w:rsidRDefault="005F2B54" w:rsidP="005F2B54">
      <w:pPr>
        <w:jc w:val="both"/>
        <w:rPr>
          <w:sz w:val="20"/>
          <w:szCs w:val="20"/>
        </w:rPr>
      </w:pPr>
      <w:r>
        <w:rPr>
          <w:b/>
          <w:sz w:val="20"/>
          <w:szCs w:val="20"/>
        </w:rPr>
        <w:t xml:space="preserve">Метод: </w:t>
      </w:r>
      <w:r>
        <w:rPr>
          <w:sz w:val="20"/>
          <w:szCs w:val="20"/>
        </w:rPr>
        <w:t xml:space="preserve"> игра «Мой тайный друг»</w:t>
      </w:r>
    </w:p>
    <w:p w:rsidR="005F2B54" w:rsidRDefault="005F2B54" w:rsidP="005F2B54">
      <w:pPr>
        <w:jc w:val="both"/>
        <w:rPr>
          <w:sz w:val="20"/>
          <w:szCs w:val="20"/>
        </w:rPr>
      </w:pPr>
      <w:r w:rsidRPr="005F2B54">
        <w:rPr>
          <w:b/>
          <w:sz w:val="20"/>
          <w:szCs w:val="20"/>
        </w:rPr>
        <w:t xml:space="preserve">Задание: </w:t>
      </w:r>
      <w:r>
        <w:rPr>
          <w:sz w:val="20"/>
          <w:szCs w:val="20"/>
        </w:rPr>
        <w:t xml:space="preserve"> Каждый ученик в классе на отдельном листе пишет свое имя, складывает или скручивает его и сдает ведущему. Листки помещаются в пакет. Ведущий затем обходит класс и каждый выбирает себе имя своего «тайного друга». Задача тайного друга в день игры делать различные сюрпризы для своего «тайного друга», но чтобы тот не догадался кто это. </w:t>
      </w:r>
    </w:p>
    <w:p w:rsidR="00961FC1" w:rsidRDefault="00961FC1" w:rsidP="005F2B54">
      <w:pPr>
        <w:jc w:val="both"/>
        <w:rPr>
          <w:b/>
          <w:sz w:val="20"/>
          <w:szCs w:val="20"/>
        </w:rPr>
      </w:pPr>
      <w:r>
        <w:rPr>
          <w:b/>
          <w:sz w:val="20"/>
          <w:szCs w:val="20"/>
        </w:rPr>
        <w:t xml:space="preserve">Этапы: </w:t>
      </w:r>
    </w:p>
    <w:p w:rsidR="00961FC1" w:rsidRDefault="00961FC1" w:rsidP="00961FC1">
      <w:pPr>
        <w:pStyle w:val="a3"/>
        <w:numPr>
          <w:ilvl w:val="0"/>
          <w:numId w:val="9"/>
        </w:numPr>
        <w:jc w:val="both"/>
        <w:rPr>
          <w:sz w:val="20"/>
          <w:szCs w:val="20"/>
        </w:rPr>
      </w:pPr>
      <w:r>
        <w:rPr>
          <w:sz w:val="20"/>
          <w:szCs w:val="20"/>
        </w:rPr>
        <w:t>Мотивация ( 1день). Принятия условий игры группой.</w:t>
      </w:r>
    </w:p>
    <w:p w:rsidR="00961FC1" w:rsidRDefault="00961FC1" w:rsidP="00961FC1">
      <w:pPr>
        <w:pStyle w:val="a3"/>
        <w:numPr>
          <w:ilvl w:val="0"/>
          <w:numId w:val="9"/>
        </w:numPr>
        <w:jc w:val="both"/>
        <w:rPr>
          <w:sz w:val="20"/>
          <w:szCs w:val="20"/>
        </w:rPr>
      </w:pPr>
      <w:r>
        <w:rPr>
          <w:sz w:val="20"/>
          <w:szCs w:val="20"/>
        </w:rPr>
        <w:t xml:space="preserve">Подготовительный (2 день). Игроки придумывают способы оказания внимания, различные сюрпризы. Можно за советом подходить к ведущему. </w:t>
      </w:r>
    </w:p>
    <w:p w:rsidR="00961FC1" w:rsidRDefault="00961FC1" w:rsidP="00961FC1">
      <w:pPr>
        <w:pStyle w:val="a3"/>
        <w:numPr>
          <w:ilvl w:val="0"/>
          <w:numId w:val="9"/>
        </w:numPr>
        <w:jc w:val="both"/>
        <w:rPr>
          <w:sz w:val="20"/>
          <w:szCs w:val="20"/>
        </w:rPr>
      </w:pPr>
      <w:r>
        <w:rPr>
          <w:sz w:val="20"/>
          <w:szCs w:val="20"/>
        </w:rPr>
        <w:t xml:space="preserve">Игра (3день). Проведение игры в течение дня. Затем обсуждение: кто догадался – кто его тайный друг. </w:t>
      </w:r>
    </w:p>
    <w:p w:rsidR="005E15B9" w:rsidRDefault="005E15B9" w:rsidP="005E15B9">
      <w:pPr>
        <w:pStyle w:val="a3"/>
        <w:jc w:val="both"/>
        <w:rPr>
          <w:sz w:val="20"/>
          <w:szCs w:val="20"/>
        </w:rPr>
      </w:pPr>
    </w:p>
    <w:p w:rsidR="00AF6AF7" w:rsidRDefault="00AF6AF7" w:rsidP="005E15B9">
      <w:pPr>
        <w:pStyle w:val="a3"/>
        <w:jc w:val="center"/>
        <w:rPr>
          <w:b/>
          <w:sz w:val="20"/>
          <w:szCs w:val="20"/>
        </w:rPr>
      </w:pPr>
    </w:p>
    <w:p w:rsidR="00AF6AF7" w:rsidRDefault="00AF6AF7" w:rsidP="005E15B9">
      <w:pPr>
        <w:pStyle w:val="a3"/>
        <w:jc w:val="center"/>
        <w:rPr>
          <w:b/>
          <w:sz w:val="20"/>
          <w:szCs w:val="20"/>
        </w:rPr>
      </w:pPr>
    </w:p>
    <w:p w:rsidR="00AF6AF7" w:rsidRDefault="00AF6AF7" w:rsidP="005E15B9">
      <w:pPr>
        <w:pStyle w:val="a3"/>
        <w:jc w:val="center"/>
        <w:rPr>
          <w:b/>
          <w:sz w:val="20"/>
          <w:szCs w:val="20"/>
        </w:rPr>
      </w:pPr>
    </w:p>
    <w:p w:rsidR="00AF6AF7" w:rsidRDefault="00AF6AF7" w:rsidP="005E15B9">
      <w:pPr>
        <w:pStyle w:val="a3"/>
        <w:jc w:val="center"/>
        <w:rPr>
          <w:b/>
          <w:sz w:val="20"/>
          <w:szCs w:val="20"/>
        </w:rPr>
      </w:pPr>
    </w:p>
    <w:p w:rsidR="005E15B9" w:rsidRDefault="005E15B9" w:rsidP="005E15B9">
      <w:pPr>
        <w:pStyle w:val="a3"/>
        <w:jc w:val="center"/>
        <w:rPr>
          <w:b/>
          <w:sz w:val="20"/>
          <w:szCs w:val="20"/>
        </w:rPr>
      </w:pPr>
      <w:r>
        <w:rPr>
          <w:b/>
          <w:sz w:val="20"/>
          <w:szCs w:val="20"/>
        </w:rPr>
        <w:lastRenderedPageBreak/>
        <w:t>Занятие № 9</w:t>
      </w:r>
    </w:p>
    <w:p w:rsidR="005E15B9" w:rsidRDefault="005E15B9" w:rsidP="005E15B9">
      <w:pPr>
        <w:jc w:val="both"/>
        <w:rPr>
          <w:b/>
          <w:sz w:val="20"/>
          <w:szCs w:val="20"/>
          <w:u w:val="single"/>
        </w:rPr>
      </w:pPr>
      <w:r>
        <w:rPr>
          <w:b/>
          <w:sz w:val="20"/>
          <w:szCs w:val="20"/>
          <w:u w:val="single"/>
        </w:rPr>
        <w:t>Задание № 1</w:t>
      </w:r>
    </w:p>
    <w:p w:rsidR="005E15B9" w:rsidRDefault="005E15B9" w:rsidP="005E15B9">
      <w:pPr>
        <w:jc w:val="both"/>
        <w:rPr>
          <w:sz w:val="20"/>
          <w:szCs w:val="20"/>
        </w:rPr>
      </w:pPr>
      <w:r>
        <w:rPr>
          <w:b/>
          <w:sz w:val="20"/>
          <w:szCs w:val="20"/>
        </w:rPr>
        <w:t xml:space="preserve">Цель:  </w:t>
      </w:r>
      <w:r>
        <w:rPr>
          <w:sz w:val="20"/>
          <w:szCs w:val="20"/>
        </w:rPr>
        <w:t>обучение работать в группе.</w:t>
      </w:r>
    </w:p>
    <w:p w:rsidR="005E15B9" w:rsidRDefault="005E15B9" w:rsidP="005E15B9">
      <w:pPr>
        <w:jc w:val="both"/>
        <w:rPr>
          <w:sz w:val="20"/>
          <w:szCs w:val="20"/>
        </w:rPr>
      </w:pPr>
      <w:r>
        <w:rPr>
          <w:b/>
          <w:sz w:val="20"/>
          <w:szCs w:val="20"/>
        </w:rPr>
        <w:t xml:space="preserve">Метод: </w:t>
      </w:r>
      <w:r>
        <w:rPr>
          <w:sz w:val="20"/>
          <w:szCs w:val="20"/>
        </w:rPr>
        <w:t xml:space="preserve"> «Фигурка человека»</w:t>
      </w:r>
    </w:p>
    <w:p w:rsidR="005E15B9" w:rsidRPr="005E15B9" w:rsidRDefault="005E15B9" w:rsidP="005E15B9">
      <w:pPr>
        <w:jc w:val="both"/>
        <w:rPr>
          <w:sz w:val="20"/>
          <w:szCs w:val="20"/>
        </w:rPr>
      </w:pPr>
      <w:r>
        <w:rPr>
          <w:b/>
          <w:sz w:val="20"/>
          <w:szCs w:val="20"/>
        </w:rPr>
        <w:t xml:space="preserve">Инструментарий: </w:t>
      </w:r>
      <w:r>
        <w:rPr>
          <w:sz w:val="20"/>
          <w:szCs w:val="20"/>
        </w:rPr>
        <w:t>на группу: клей карандаш, лист бумаги</w:t>
      </w:r>
      <w:proofErr w:type="gramStart"/>
      <w:r>
        <w:rPr>
          <w:sz w:val="20"/>
          <w:szCs w:val="20"/>
        </w:rPr>
        <w:t xml:space="preserve"> А</w:t>
      </w:r>
      <w:proofErr w:type="gramEnd"/>
      <w:r>
        <w:rPr>
          <w:sz w:val="20"/>
          <w:szCs w:val="20"/>
        </w:rPr>
        <w:t xml:space="preserve"> 4, ножницы, тетрадь в клетку. </w:t>
      </w:r>
    </w:p>
    <w:p w:rsidR="005E15B9" w:rsidRDefault="005E15B9" w:rsidP="005E15B9">
      <w:pPr>
        <w:jc w:val="both"/>
        <w:rPr>
          <w:sz w:val="20"/>
          <w:szCs w:val="20"/>
        </w:rPr>
      </w:pPr>
      <w:r>
        <w:rPr>
          <w:b/>
          <w:sz w:val="20"/>
          <w:szCs w:val="20"/>
        </w:rPr>
        <w:t xml:space="preserve">Задание: </w:t>
      </w:r>
      <w:r>
        <w:rPr>
          <w:sz w:val="20"/>
          <w:szCs w:val="20"/>
        </w:rPr>
        <w:t xml:space="preserve">Класс делится на группы. На листочках в клетку чертятся геометрические фигуры по образцу. Необходимо их вырезать и составить из полученных фигур фигурку человечка. </w:t>
      </w:r>
    </w:p>
    <w:p w:rsidR="005E15B9" w:rsidRDefault="005E15B9" w:rsidP="005E15B9">
      <w:pPr>
        <w:jc w:val="both"/>
        <w:rPr>
          <w:b/>
          <w:sz w:val="20"/>
          <w:szCs w:val="20"/>
        </w:rPr>
      </w:pPr>
      <w:r>
        <w:rPr>
          <w:b/>
          <w:sz w:val="20"/>
          <w:szCs w:val="20"/>
        </w:rPr>
        <w:t>Этапы:</w:t>
      </w:r>
    </w:p>
    <w:p w:rsidR="00847226" w:rsidRDefault="00847226" w:rsidP="00847226">
      <w:pPr>
        <w:pStyle w:val="a3"/>
        <w:numPr>
          <w:ilvl w:val="0"/>
          <w:numId w:val="11"/>
        </w:numPr>
        <w:rPr>
          <w:sz w:val="20"/>
          <w:szCs w:val="20"/>
        </w:rPr>
      </w:pPr>
      <w:r>
        <w:rPr>
          <w:sz w:val="20"/>
          <w:szCs w:val="20"/>
        </w:rPr>
        <w:t xml:space="preserve">Вспомнить  правила работы  в группе: </w:t>
      </w:r>
    </w:p>
    <w:p w:rsidR="00847226" w:rsidRDefault="00847226" w:rsidP="00847226">
      <w:pPr>
        <w:pStyle w:val="a3"/>
        <w:rPr>
          <w:sz w:val="20"/>
          <w:szCs w:val="20"/>
        </w:rPr>
      </w:pPr>
      <w:r>
        <w:rPr>
          <w:sz w:val="20"/>
          <w:szCs w:val="20"/>
        </w:rPr>
        <w:t xml:space="preserve">- выбрать </w:t>
      </w:r>
      <w:proofErr w:type="gramStart"/>
      <w:r>
        <w:rPr>
          <w:sz w:val="20"/>
          <w:szCs w:val="20"/>
        </w:rPr>
        <w:t>старшего</w:t>
      </w:r>
      <w:proofErr w:type="gramEnd"/>
      <w:r>
        <w:rPr>
          <w:sz w:val="20"/>
          <w:szCs w:val="20"/>
        </w:rPr>
        <w:t xml:space="preserve"> группы 1мин.</w:t>
      </w:r>
    </w:p>
    <w:p w:rsidR="00847226" w:rsidRDefault="00847226" w:rsidP="00847226">
      <w:pPr>
        <w:pStyle w:val="a3"/>
        <w:rPr>
          <w:sz w:val="20"/>
          <w:szCs w:val="20"/>
        </w:rPr>
      </w:pPr>
      <w:r>
        <w:rPr>
          <w:sz w:val="20"/>
          <w:szCs w:val="20"/>
        </w:rPr>
        <w:t>- подумать, что будете делать 5 мин.</w:t>
      </w:r>
    </w:p>
    <w:p w:rsidR="00847226" w:rsidRDefault="00847226" w:rsidP="00847226">
      <w:pPr>
        <w:pStyle w:val="a3"/>
        <w:rPr>
          <w:sz w:val="20"/>
          <w:szCs w:val="20"/>
        </w:rPr>
      </w:pPr>
      <w:r>
        <w:rPr>
          <w:sz w:val="20"/>
          <w:szCs w:val="20"/>
        </w:rPr>
        <w:t>- договориться кто, что будет делать 5 мин.</w:t>
      </w:r>
    </w:p>
    <w:p w:rsidR="00847226" w:rsidRDefault="00847226" w:rsidP="00847226">
      <w:pPr>
        <w:pStyle w:val="a3"/>
        <w:rPr>
          <w:sz w:val="20"/>
          <w:szCs w:val="20"/>
        </w:rPr>
      </w:pPr>
      <w:r>
        <w:rPr>
          <w:sz w:val="20"/>
          <w:szCs w:val="20"/>
        </w:rPr>
        <w:t>- оформление работы  10 мин.</w:t>
      </w:r>
    </w:p>
    <w:p w:rsidR="00847226" w:rsidRDefault="00847226" w:rsidP="00847226">
      <w:pPr>
        <w:pStyle w:val="a3"/>
        <w:rPr>
          <w:sz w:val="20"/>
          <w:szCs w:val="20"/>
        </w:rPr>
      </w:pPr>
      <w:r>
        <w:rPr>
          <w:sz w:val="20"/>
          <w:szCs w:val="20"/>
        </w:rPr>
        <w:t>- представление работы  5 мин</w:t>
      </w:r>
    </w:p>
    <w:p w:rsidR="00847226" w:rsidRDefault="00847226" w:rsidP="00847226">
      <w:pPr>
        <w:pStyle w:val="a3"/>
        <w:rPr>
          <w:sz w:val="20"/>
          <w:szCs w:val="20"/>
        </w:rPr>
      </w:pPr>
    </w:p>
    <w:p w:rsidR="00847226" w:rsidRDefault="00847226" w:rsidP="00106ACC">
      <w:pPr>
        <w:jc w:val="center"/>
        <w:rPr>
          <w:b/>
          <w:sz w:val="20"/>
          <w:szCs w:val="20"/>
        </w:rPr>
      </w:pPr>
    </w:p>
    <w:p w:rsidR="00106ACC" w:rsidRDefault="00106ACC" w:rsidP="00106ACC">
      <w:pPr>
        <w:jc w:val="center"/>
        <w:rPr>
          <w:b/>
          <w:sz w:val="20"/>
          <w:szCs w:val="20"/>
        </w:rPr>
      </w:pPr>
      <w:r>
        <w:rPr>
          <w:b/>
          <w:sz w:val="20"/>
          <w:szCs w:val="20"/>
        </w:rPr>
        <w:t xml:space="preserve">Занятие № 10 </w:t>
      </w:r>
      <w:proofErr w:type="gramStart"/>
      <w:r>
        <w:rPr>
          <w:b/>
          <w:sz w:val="20"/>
          <w:szCs w:val="20"/>
        </w:rPr>
        <w:t xml:space="preserve">( </w:t>
      </w:r>
      <w:proofErr w:type="gramEnd"/>
      <w:r>
        <w:rPr>
          <w:b/>
          <w:sz w:val="20"/>
          <w:szCs w:val="20"/>
        </w:rPr>
        <w:t xml:space="preserve">старшие классы) </w:t>
      </w:r>
    </w:p>
    <w:p w:rsidR="00A555A3" w:rsidRPr="00106ACC" w:rsidRDefault="00A555A3" w:rsidP="00A555A3">
      <w:pPr>
        <w:rPr>
          <w:b/>
          <w:sz w:val="20"/>
          <w:szCs w:val="20"/>
        </w:rPr>
      </w:pPr>
      <w:r w:rsidRPr="00106ACC">
        <w:rPr>
          <w:b/>
          <w:sz w:val="20"/>
          <w:szCs w:val="20"/>
        </w:rPr>
        <w:t xml:space="preserve">Цель: </w:t>
      </w:r>
    </w:p>
    <w:p w:rsidR="00A555A3" w:rsidRPr="00106ACC" w:rsidRDefault="00A555A3" w:rsidP="00A555A3">
      <w:pPr>
        <w:pStyle w:val="a3"/>
        <w:numPr>
          <w:ilvl w:val="0"/>
          <w:numId w:val="1"/>
        </w:numPr>
        <w:rPr>
          <w:b/>
          <w:sz w:val="20"/>
          <w:szCs w:val="20"/>
        </w:rPr>
      </w:pPr>
      <w:r w:rsidRPr="00106ACC">
        <w:rPr>
          <w:b/>
          <w:sz w:val="20"/>
          <w:szCs w:val="20"/>
        </w:rPr>
        <w:t>Выделить принципы хорошего слушания</w:t>
      </w:r>
    </w:p>
    <w:p w:rsidR="00A555A3" w:rsidRPr="00106ACC" w:rsidRDefault="00A555A3" w:rsidP="00A555A3">
      <w:pPr>
        <w:pStyle w:val="a3"/>
        <w:numPr>
          <w:ilvl w:val="0"/>
          <w:numId w:val="1"/>
        </w:numPr>
        <w:rPr>
          <w:b/>
          <w:sz w:val="20"/>
          <w:szCs w:val="20"/>
        </w:rPr>
      </w:pPr>
      <w:r w:rsidRPr="00106ACC">
        <w:rPr>
          <w:b/>
          <w:sz w:val="20"/>
          <w:szCs w:val="20"/>
        </w:rPr>
        <w:t>Развивать навык восприятия партнера по общению</w:t>
      </w:r>
    </w:p>
    <w:p w:rsidR="00A555A3" w:rsidRPr="00106ACC" w:rsidRDefault="00A555A3" w:rsidP="00A555A3">
      <w:pPr>
        <w:pStyle w:val="a3"/>
        <w:numPr>
          <w:ilvl w:val="0"/>
          <w:numId w:val="1"/>
        </w:numPr>
        <w:rPr>
          <w:b/>
          <w:sz w:val="20"/>
          <w:szCs w:val="20"/>
        </w:rPr>
      </w:pPr>
      <w:r w:rsidRPr="00106ACC">
        <w:rPr>
          <w:b/>
          <w:sz w:val="20"/>
          <w:szCs w:val="20"/>
        </w:rPr>
        <w:t>Эмоционально раскрепощать членов группы</w:t>
      </w:r>
    </w:p>
    <w:p w:rsidR="00A555A3" w:rsidRPr="00106ACC" w:rsidRDefault="00A555A3" w:rsidP="00A555A3">
      <w:pPr>
        <w:rPr>
          <w:b/>
          <w:sz w:val="20"/>
          <w:szCs w:val="20"/>
        </w:rPr>
      </w:pPr>
      <w:r w:rsidRPr="00106ACC">
        <w:rPr>
          <w:b/>
          <w:sz w:val="20"/>
          <w:szCs w:val="20"/>
        </w:rPr>
        <w:t>Ход занятия</w:t>
      </w:r>
    </w:p>
    <w:p w:rsidR="00A555A3" w:rsidRPr="00106ACC" w:rsidRDefault="00A555A3" w:rsidP="00A555A3">
      <w:pPr>
        <w:pStyle w:val="a3"/>
        <w:numPr>
          <w:ilvl w:val="0"/>
          <w:numId w:val="2"/>
        </w:numPr>
        <w:jc w:val="both"/>
        <w:rPr>
          <w:b/>
          <w:sz w:val="20"/>
          <w:szCs w:val="20"/>
        </w:rPr>
      </w:pPr>
      <w:r w:rsidRPr="00106ACC">
        <w:rPr>
          <w:b/>
          <w:sz w:val="20"/>
          <w:szCs w:val="20"/>
        </w:rPr>
        <w:t xml:space="preserve">Беседа. </w:t>
      </w:r>
      <w:r w:rsidRPr="00106ACC">
        <w:rPr>
          <w:sz w:val="20"/>
          <w:szCs w:val="20"/>
        </w:rPr>
        <w:t>Ведущий в беседе излагает принципы хорошего слушания:</w:t>
      </w:r>
    </w:p>
    <w:p w:rsidR="00A555A3" w:rsidRPr="00106ACC" w:rsidRDefault="00A555A3" w:rsidP="00A555A3">
      <w:pPr>
        <w:jc w:val="both"/>
        <w:rPr>
          <w:sz w:val="20"/>
          <w:szCs w:val="20"/>
        </w:rPr>
      </w:pPr>
      <w:r w:rsidRPr="00106ACC">
        <w:rPr>
          <w:sz w:val="20"/>
          <w:szCs w:val="20"/>
        </w:rPr>
        <w:t>а) старайтесь сконцентрироваться на человеке, который обращается к вам. Обращайте внимание не только на слова, но и на звук голоса, мимику, жесты, позу и т.д.;</w:t>
      </w:r>
    </w:p>
    <w:p w:rsidR="00A555A3" w:rsidRPr="00106ACC" w:rsidRDefault="00A555A3" w:rsidP="00A555A3">
      <w:pPr>
        <w:jc w:val="both"/>
        <w:rPr>
          <w:sz w:val="20"/>
          <w:szCs w:val="20"/>
        </w:rPr>
      </w:pPr>
      <w:r w:rsidRPr="00106ACC">
        <w:rPr>
          <w:sz w:val="20"/>
          <w:szCs w:val="20"/>
        </w:rPr>
        <w:t>б) покажите говорящему, как вы его понимаете: это можно сделать, повторяя своими словами то, что вы услышали, или смысл того, что вам сказали;</w:t>
      </w:r>
    </w:p>
    <w:p w:rsidR="00A555A3" w:rsidRPr="00106ACC" w:rsidRDefault="00A555A3" w:rsidP="00A555A3">
      <w:pPr>
        <w:jc w:val="both"/>
        <w:rPr>
          <w:sz w:val="20"/>
          <w:szCs w:val="20"/>
        </w:rPr>
      </w:pPr>
      <w:r w:rsidRPr="00106ACC">
        <w:rPr>
          <w:sz w:val="20"/>
          <w:szCs w:val="20"/>
        </w:rPr>
        <w:t>в) не давайте оценок;</w:t>
      </w:r>
    </w:p>
    <w:p w:rsidR="00A555A3" w:rsidRPr="00106ACC" w:rsidRDefault="00A555A3" w:rsidP="00A555A3">
      <w:pPr>
        <w:jc w:val="both"/>
        <w:rPr>
          <w:sz w:val="20"/>
          <w:szCs w:val="20"/>
        </w:rPr>
      </w:pPr>
      <w:r w:rsidRPr="00106ACC">
        <w:rPr>
          <w:sz w:val="20"/>
          <w:szCs w:val="20"/>
        </w:rPr>
        <w:t>г) не давайте советов.</w:t>
      </w:r>
    </w:p>
    <w:p w:rsidR="00A555A3" w:rsidRPr="00106ACC" w:rsidRDefault="00A555A3" w:rsidP="00A555A3">
      <w:pPr>
        <w:jc w:val="both"/>
        <w:rPr>
          <w:sz w:val="20"/>
          <w:szCs w:val="20"/>
        </w:rPr>
      </w:pPr>
      <w:r w:rsidRPr="00106ACC">
        <w:rPr>
          <w:sz w:val="20"/>
          <w:szCs w:val="20"/>
        </w:rPr>
        <w:tab/>
      </w:r>
      <w:proofErr w:type="gramStart"/>
      <w:r w:rsidRPr="00106ACC">
        <w:rPr>
          <w:sz w:val="20"/>
          <w:szCs w:val="20"/>
        </w:rPr>
        <w:t>Оценки и советы, даже когда они даются из самых лучших побуждений, обычно ограничивают свободу высказываний говорящего, мешают ему выделить наиболее существенные моменты в своих словах.</w:t>
      </w:r>
      <w:proofErr w:type="gramEnd"/>
    </w:p>
    <w:p w:rsidR="00A555A3" w:rsidRPr="00106ACC" w:rsidRDefault="00A555A3" w:rsidP="00A555A3">
      <w:pPr>
        <w:pStyle w:val="a3"/>
        <w:numPr>
          <w:ilvl w:val="0"/>
          <w:numId w:val="2"/>
        </w:numPr>
        <w:jc w:val="both"/>
        <w:rPr>
          <w:b/>
          <w:sz w:val="20"/>
          <w:szCs w:val="20"/>
        </w:rPr>
      </w:pPr>
      <w:r w:rsidRPr="00106ACC">
        <w:rPr>
          <w:b/>
          <w:sz w:val="20"/>
          <w:szCs w:val="20"/>
        </w:rPr>
        <w:t>Упражнение на развитие коммуникативных умений.</w:t>
      </w:r>
    </w:p>
    <w:p w:rsidR="00A555A3" w:rsidRPr="00106ACC" w:rsidRDefault="00A555A3" w:rsidP="00106ACC">
      <w:pPr>
        <w:ind w:firstLine="360"/>
        <w:jc w:val="both"/>
        <w:rPr>
          <w:sz w:val="20"/>
          <w:szCs w:val="20"/>
        </w:rPr>
      </w:pPr>
      <w:r w:rsidRPr="00106ACC">
        <w:rPr>
          <w:sz w:val="20"/>
          <w:szCs w:val="20"/>
        </w:rPr>
        <w:t xml:space="preserve">Группа делится на пары. </w:t>
      </w:r>
      <w:r w:rsidRPr="00106ACC">
        <w:rPr>
          <w:b/>
          <w:sz w:val="20"/>
          <w:szCs w:val="20"/>
        </w:rPr>
        <w:t xml:space="preserve">На первом этапе </w:t>
      </w:r>
      <w:r w:rsidRPr="00106ACC">
        <w:rPr>
          <w:sz w:val="20"/>
          <w:szCs w:val="20"/>
        </w:rPr>
        <w:t xml:space="preserve">одному участнику в паре разрешается задавать только открытые вопросы, дающие возможность партнеру ответить более полно. Например: «Вы ходите в спортивную секцию?» - закрытый вопрос. «Где вы проводите свободное время?» - открытый вопрос. Другой участник пары отвечает на каждый вопрос с помощью раскрывающей его произвольной информации, т.е. </w:t>
      </w:r>
      <w:r w:rsidRPr="00106ACC">
        <w:rPr>
          <w:sz w:val="20"/>
          <w:szCs w:val="20"/>
        </w:rPr>
        <w:lastRenderedPageBreak/>
        <w:t xml:space="preserve">информации о себе, которая выходит за рамки строгого ответа на вопрос. Например: «Я занимаюсь в секции художественной гимнастики, имею юношеский разряд». Оставайтесь в роли около 5 минут, затем поменяйтесь ролями, чтобы оба партнера могли поупражняться в постановке открытых вопросов, слушании отвечающего и предоставлении произвольной информации. </w:t>
      </w:r>
    </w:p>
    <w:p w:rsidR="00A555A3" w:rsidRPr="00106ACC" w:rsidRDefault="00A555A3" w:rsidP="00106ACC">
      <w:pPr>
        <w:ind w:firstLine="360"/>
        <w:jc w:val="both"/>
        <w:rPr>
          <w:sz w:val="20"/>
          <w:szCs w:val="20"/>
        </w:rPr>
      </w:pPr>
      <w:r w:rsidRPr="00106ACC">
        <w:rPr>
          <w:b/>
          <w:sz w:val="20"/>
          <w:szCs w:val="20"/>
        </w:rPr>
        <w:t xml:space="preserve">На втором этапе </w:t>
      </w:r>
      <w:r w:rsidRPr="00106ACC">
        <w:rPr>
          <w:sz w:val="20"/>
          <w:szCs w:val="20"/>
        </w:rPr>
        <w:t>упражнения один участник из каждой пары начинает добровольно давать свободную информацию или описывать личный опыт. Второй участник пытается продлить разговор, прося пояснить слова говорящего. Иначе говоря, вы своими словами повторяете свободную информацию партнера, чтобы показать, что вы его слушаете. После 5 минут диалога поменяйтесь ролями. Между этими этапами упражнения пары должны обсудить свои переживания и трудности.</w:t>
      </w:r>
    </w:p>
    <w:p w:rsidR="00A555A3" w:rsidRPr="00106ACC" w:rsidRDefault="00A555A3" w:rsidP="00106ACC">
      <w:pPr>
        <w:ind w:firstLine="360"/>
        <w:jc w:val="both"/>
        <w:rPr>
          <w:sz w:val="20"/>
          <w:szCs w:val="20"/>
        </w:rPr>
      </w:pPr>
      <w:r w:rsidRPr="00106ACC">
        <w:rPr>
          <w:sz w:val="20"/>
          <w:szCs w:val="20"/>
        </w:rPr>
        <w:t>Когда вы сможете легко открыть другим свой внутренний мир, задавайте вопросы, допускающие широкий диапазон ответов. Используя методы активного слушания, вы овладеете искусством ведения разговора.</w:t>
      </w:r>
    </w:p>
    <w:p w:rsidR="00A555A3" w:rsidRPr="00106ACC" w:rsidRDefault="00A555A3" w:rsidP="00106ACC">
      <w:pPr>
        <w:pStyle w:val="a3"/>
        <w:numPr>
          <w:ilvl w:val="0"/>
          <w:numId w:val="2"/>
        </w:numPr>
        <w:rPr>
          <w:b/>
          <w:sz w:val="20"/>
          <w:szCs w:val="20"/>
        </w:rPr>
      </w:pPr>
      <w:r w:rsidRPr="00106ACC">
        <w:rPr>
          <w:b/>
          <w:sz w:val="20"/>
          <w:szCs w:val="20"/>
        </w:rPr>
        <w:t>Упражнения на улучшение умения чувствовать партнера по общению.</w:t>
      </w:r>
    </w:p>
    <w:p w:rsidR="00A555A3" w:rsidRPr="00106ACC" w:rsidRDefault="00A555A3" w:rsidP="00A555A3">
      <w:pPr>
        <w:jc w:val="both"/>
        <w:rPr>
          <w:sz w:val="20"/>
          <w:szCs w:val="20"/>
        </w:rPr>
      </w:pPr>
      <w:r w:rsidRPr="00106ACC">
        <w:rPr>
          <w:sz w:val="20"/>
          <w:szCs w:val="20"/>
        </w:rPr>
        <w:t xml:space="preserve">а) </w:t>
      </w:r>
      <w:r w:rsidRPr="00106ACC">
        <w:rPr>
          <w:b/>
          <w:sz w:val="20"/>
          <w:szCs w:val="20"/>
        </w:rPr>
        <w:t xml:space="preserve">Исследование лица: </w:t>
      </w:r>
      <w:r w:rsidRPr="00106ACC">
        <w:rPr>
          <w:sz w:val="20"/>
          <w:szCs w:val="20"/>
        </w:rPr>
        <w:t xml:space="preserve">сядьте лицом к лицу, исследуйте лицо вашего партнера с помощью рук. Затем дайте партнеру исследовать </w:t>
      </w:r>
      <w:proofErr w:type="gramStart"/>
      <w:r w:rsidRPr="00106ACC">
        <w:rPr>
          <w:sz w:val="20"/>
          <w:szCs w:val="20"/>
        </w:rPr>
        <w:t>ваше</w:t>
      </w:r>
      <w:proofErr w:type="gramEnd"/>
      <w:r w:rsidRPr="00106ACC">
        <w:rPr>
          <w:sz w:val="20"/>
          <w:szCs w:val="20"/>
        </w:rPr>
        <w:t xml:space="preserve"> лица. Поделитесь своими ощущениями и переживаниями.</w:t>
      </w:r>
    </w:p>
    <w:p w:rsidR="00A555A3" w:rsidRPr="00106ACC" w:rsidRDefault="00A555A3" w:rsidP="00A555A3">
      <w:pPr>
        <w:jc w:val="both"/>
        <w:rPr>
          <w:sz w:val="20"/>
          <w:szCs w:val="20"/>
        </w:rPr>
      </w:pPr>
      <w:r w:rsidRPr="00106ACC">
        <w:rPr>
          <w:sz w:val="20"/>
          <w:szCs w:val="20"/>
        </w:rPr>
        <w:t xml:space="preserve">б) </w:t>
      </w:r>
      <w:r w:rsidRPr="00106ACC">
        <w:rPr>
          <w:b/>
          <w:sz w:val="20"/>
          <w:szCs w:val="20"/>
        </w:rPr>
        <w:t xml:space="preserve">«Живые руки». </w:t>
      </w:r>
      <w:r w:rsidRPr="00106ACC">
        <w:rPr>
          <w:sz w:val="20"/>
          <w:szCs w:val="20"/>
        </w:rPr>
        <w:t xml:space="preserve"> Это невербальное упражнение исследует чувства, возникающие в результате прикосновений. В комнате расставляются стулья в два ряда. Все снимают с рук кольца, часы и завязывают себе глаза. Всех членов рассаживают так, чтобы они не знали, кто сидит напротив. Сидя лицом к партнеру, нужно познакомиться с ним, касаясь руками его рук. Боритесь руками, миритесь руками. Затем попрощайтесь с партнером за руку и снимите свою повязку с глаз. Обменяйтесь друг с другом в течение нескольких минут своими впечатлениями. Затем участники вновь завязывают глаза и садятся в другом порядке. </w:t>
      </w:r>
    </w:p>
    <w:p w:rsidR="00A555A3" w:rsidRPr="00106ACC" w:rsidRDefault="00A555A3" w:rsidP="00A555A3">
      <w:pPr>
        <w:jc w:val="both"/>
        <w:rPr>
          <w:sz w:val="20"/>
          <w:szCs w:val="20"/>
        </w:rPr>
      </w:pPr>
    </w:p>
    <w:p w:rsidR="00A555A3" w:rsidRPr="00106ACC" w:rsidRDefault="00A555A3" w:rsidP="00A555A3">
      <w:pPr>
        <w:pStyle w:val="a3"/>
        <w:numPr>
          <w:ilvl w:val="0"/>
          <w:numId w:val="2"/>
        </w:numPr>
        <w:jc w:val="both"/>
        <w:rPr>
          <w:sz w:val="20"/>
          <w:szCs w:val="20"/>
        </w:rPr>
      </w:pPr>
      <w:r w:rsidRPr="00106ACC">
        <w:rPr>
          <w:b/>
          <w:sz w:val="20"/>
          <w:szCs w:val="20"/>
        </w:rPr>
        <w:t xml:space="preserve">Упражнения на раскрепощение участников психотренинга. </w:t>
      </w:r>
    </w:p>
    <w:p w:rsidR="00A555A3" w:rsidRPr="00106ACC" w:rsidRDefault="00A555A3" w:rsidP="00106ACC">
      <w:pPr>
        <w:ind w:firstLine="360"/>
        <w:jc w:val="both"/>
        <w:rPr>
          <w:sz w:val="20"/>
          <w:szCs w:val="20"/>
        </w:rPr>
      </w:pPr>
      <w:r w:rsidRPr="00106ACC">
        <w:rPr>
          <w:sz w:val="20"/>
          <w:szCs w:val="20"/>
        </w:rPr>
        <w:t xml:space="preserve">Группа разбивается на две подгруппы так, чтобы в одной было на одного человека меньше, чем в другой. Меньшая подгруппа рассаживается в круг, оставив одно кресло в кругу свободным. Большая подгруппа – «стража» - располагается за кругом; каждый участник стоит сзади одного из кресел и держит руки на его спинке. Участник, стоящий за пустым креслом, пытается переманить в него кого-нибудь из </w:t>
      </w:r>
      <w:proofErr w:type="gramStart"/>
      <w:r w:rsidRPr="00106ACC">
        <w:rPr>
          <w:sz w:val="20"/>
          <w:szCs w:val="20"/>
        </w:rPr>
        <w:t>сидящих</w:t>
      </w:r>
      <w:proofErr w:type="gramEnd"/>
      <w:r w:rsidRPr="00106ACC">
        <w:rPr>
          <w:sz w:val="20"/>
          <w:szCs w:val="20"/>
        </w:rPr>
        <w:t xml:space="preserve"> в кругу. Для этого он подает своему </w:t>
      </w:r>
      <w:proofErr w:type="gramStart"/>
      <w:r w:rsidRPr="00106ACC">
        <w:rPr>
          <w:sz w:val="20"/>
          <w:szCs w:val="20"/>
        </w:rPr>
        <w:t>избраннику</w:t>
      </w:r>
      <w:proofErr w:type="gramEnd"/>
      <w:r w:rsidRPr="00106ACC">
        <w:rPr>
          <w:sz w:val="20"/>
          <w:szCs w:val="20"/>
        </w:rPr>
        <w:t xml:space="preserve"> какой -  </w:t>
      </w:r>
      <w:proofErr w:type="spellStart"/>
      <w:r w:rsidRPr="00106ACC">
        <w:rPr>
          <w:sz w:val="20"/>
          <w:szCs w:val="20"/>
        </w:rPr>
        <w:t>нибудь</w:t>
      </w:r>
      <w:proofErr w:type="spellEnd"/>
      <w:r w:rsidRPr="00106ACC">
        <w:rPr>
          <w:sz w:val="20"/>
          <w:szCs w:val="20"/>
        </w:rPr>
        <w:t xml:space="preserve"> сигнал: кивок, движение рукой, подмигивает, бросает выразительный взгляд и прочее. Уловив этот сигнал, синящий в кругу участник должен вскочить со своего кресла и пересесть на </w:t>
      </w:r>
      <w:proofErr w:type="gramStart"/>
      <w:r w:rsidRPr="00106ACC">
        <w:rPr>
          <w:sz w:val="20"/>
          <w:szCs w:val="20"/>
        </w:rPr>
        <w:t>свободное</w:t>
      </w:r>
      <w:proofErr w:type="gramEnd"/>
      <w:r w:rsidRPr="00106ACC">
        <w:rPr>
          <w:sz w:val="20"/>
          <w:szCs w:val="20"/>
        </w:rPr>
        <w:t xml:space="preserve">. Каждый из стоящих за кругом «стражников» старается не упустить сидящего перед ним игрока. Участник считается задержанным, если «стражник» успел положить руки ему на плечи прежде, чем тот вскочил с кресла. </w:t>
      </w:r>
    </w:p>
    <w:p w:rsidR="00A555A3" w:rsidRPr="00106ACC" w:rsidRDefault="00A555A3" w:rsidP="00A555A3">
      <w:pPr>
        <w:pStyle w:val="a3"/>
        <w:numPr>
          <w:ilvl w:val="0"/>
          <w:numId w:val="2"/>
        </w:numPr>
        <w:jc w:val="both"/>
        <w:rPr>
          <w:b/>
          <w:sz w:val="20"/>
          <w:szCs w:val="20"/>
        </w:rPr>
      </w:pPr>
      <w:r w:rsidRPr="00106ACC">
        <w:rPr>
          <w:b/>
          <w:sz w:val="20"/>
          <w:szCs w:val="20"/>
        </w:rPr>
        <w:t xml:space="preserve">Ведущий проводит разбор занятия. </w:t>
      </w:r>
    </w:p>
    <w:p w:rsidR="00A555A3" w:rsidRPr="00106ACC" w:rsidRDefault="00A555A3" w:rsidP="00A555A3">
      <w:pPr>
        <w:ind w:firstLine="360"/>
        <w:jc w:val="both"/>
        <w:rPr>
          <w:b/>
          <w:sz w:val="20"/>
          <w:szCs w:val="20"/>
        </w:rPr>
      </w:pPr>
      <w:r w:rsidRPr="00106ACC">
        <w:rPr>
          <w:sz w:val="20"/>
          <w:szCs w:val="20"/>
        </w:rPr>
        <w:t xml:space="preserve">Еще раз напоминает принцип хорошего слушания. Выслушивает мнение участников группы тренинга на улучшение умения чувствовать партнера по общению, разбирает из ощущения во время проведения тренинга. По мере необходимости еще раз объясняет его назначение. </w:t>
      </w:r>
    </w:p>
    <w:p w:rsidR="00A555A3" w:rsidRPr="00106ACC" w:rsidRDefault="00A555A3" w:rsidP="00A555A3">
      <w:pPr>
        <w:rPr>
          <w:b/>
          <w:sz w:val="20"/>
          <w:szCs w:val="20"/>
        </w:rPr>
      </w:pPr>
    </w:p>
    <w:p w:rsidR="00A555A3" w:rsidRPr="00106ACC" w:rsidRDefault="00A555A3" w:rsidP="00A555A3">
      <w:pPr>
        <w:rPr>
          <w:b/>
          <w:sz w:val="20"/>
          <w:szCs w:val="20"/>
        </w:rPr>
      </w:pPr>
    </w:p>
    <w:p w:rsidR="00A555A3" w:rsidRPr="00106ACC" w:rsidRDefault="00A555A3" w:rsidP="00A555A3">
      <w:pPr>
        <w:rPr>
          <w:b/>
          <w:sz w:val="20"/>
          <w:szCs w:val="20"/>
        </w:rPr>
      </w:pPr>
      <w:r w:rsidRPr="00106ACC">
        <w:rPr>
          <w:b/>
          <w:sz w:val="20"/>
          <w:szCs w:val="20"/>
        </w:rPr>
        <w:t xml:space="preserve"> </w:t>
      </w:r>
    </w:p>
    <w:p w:rsidR="00A555A3" w:rsidRPr="00106ACC" w:rsidRDefault="00A555A3" w:rsidP="00A555A3">
      <w:pPr>
        <w:ind w:left="360"/>
        <w:jc w:val="both"/>
        <w:rPr>
          <w:b/>
          <w:sz w:val="20"/>
          <w:szCs w:val="20"/>
        </w:rPr>
      </w:pPr>
    </w:p>
    <w:p w:rsidR="00A555A3" w:rsidRPr="00106ACC" w:rsidRDefault="00A555A3" w:rsidP="005B7137">
      <w:pPr>
        <w:jc w:val="both"/>
        <w:rPr>
          <w:sz w:val="20"/>
          <w:szCs w:val="20"/>
        </w:rPr>
      </w:pPr>
    </w:p>
    <w:sectPr w:rsidR="00A555A3" w:rsidRPr="00106ACC" w:rsidSect="004329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21C"/>
    <w:multiLevelType w:val="hybridMultilevel"/>
    <w:tmpl w:val="E5D4BB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93288C"/>
    <w:multiLevelType w:val="hybridMultilevel"/>
    <w:tmpl w:val="4FC4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137680"/>
    <w:multiLevelType w:val="hybridMultilevel"/>
    <w:tmpl w:val="13A2B460"/>
    <w:lvl w:ilvl="0" w:tplc="85101A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70A77"/>
    <w:multiLevelType w:val="hybridMultilevel"/>
    <w:tmpl w:val="7278D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9F6114"/>
    <w:multiLevelType w:val="hybridMultilevel"/>
    <w:tmpl w:val="1DFCD400"/>
    <w:lvl w:ilvl="0" w:tplc="986851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A651E95"/>
    <w:multiLevelType w:val="hybridMultilevel"/>
    <w:tmpl w:val="D188E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D6C44"/>
    <w:multiLevelType w:val="hybridMultilevel"/>
    <w:tmpl w:val="7D30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82E0893"/>
    <w:multiLevelType w:val="hybridMultilevel"/>
    <w:tmpl w:val="3EBC05E4"/>
    <w:lvl w:ilvl="0" w:tplc="4C6E91E8">
      <w:start w:val="1"/>
      <w:numFmt w:val="decimal"/>
      <w:lvlText w:val="%1."/>
      <w:lvlJc w:val="left"/>
      <w:pPr>
        <w:tabs>
          <w:tab w:val="num" w:pos="720"/>
        </w:tabs>
        <w:ind w:left="720" w:hanging="360"/>
      </w:pPr>
    </w:lvl>
    <w:lvl w:ilvl="1" w:tplc="D8222B28" w:tentative="1">
      <w:start w:val="1"/>
      <w:numFmt w:val="decimal"/>
      <w:lvlText w:val="%2."/>
      <w:lvlJc w:val="left"/>
      <w:pPr>
        <w:tabs>
          <w:tab w:val="num" w:pos="1440"/>
        </w:tabs>
        <w:ind w:left="1440" w:hanging="360"/>
      </w:pPr>
    </w:lvl>
    <w:lvl w:ilvl="2" w:tplc="047A1D62" w:tentative="1">
      <w:start w:val="1"/>
      <w:numFmt w:val="decimal"/>
      <w:lvlText w:val="%3."/>
      <w:lvlJc w:val="left"/>
      <w:pPr>
        <w:tabs>
          <w:tab w:val="num" w:pos="2160"/>
        </w:tabs>
        <w:ind w:left="2160" w:hanging="360"/>
      </w:pPr>
    </w:lvl>
    <w:lvl w:ilvl="3" w:tplc="A6382146" w:tentative="1">
      <w:start w:val="1"/>
      <w:numFmt w:val="decimal"/>
      <w:lvlText w:val="%4."/>
      <w:lvlJc w:val="left"/>
      <w:pPr>
        <w:tabs>
          <w:tab w:val="num" w:pos="2880"/>
        </w:tabs>
        <w:ind w:left="2880" w:hanging="360"/>
      </w:pPr>
    </w:lvl>
    <w:lvl w:ilvl="4" w:tplc="C3D434FC" w:tentative="1">
      <w:start w:val="1"/>
      <w:numFmt w:val="decimal"/>
      <w:lvlText w:val="%5."/>
      <w:lvlJc w:val="left"/>
      <w:pPr>
        <w:tabs>
          <w:tab w:val="num" w:pos="3600"/>
        </w:tabs>
        <w:ind w:left="3600" w:hanging="360"/>
      </w:pPr>
    </w:lvl>
    <w:lvl w:ilvl="5" w:tplc="1B6EA798" w:tentative="1">
      <w:start w:val="1"/>
      <w:numFmt w:val="decimal"/>
      <w:lvlText w:val="%6."/>
      <w:lvlJc w:val="left"/>
      <w:pPr>
        <w:tabs>
          <w:tab w:val="num" w:pos="4320"/>
        </w:tabs>
        <w:ind w:left="4320" w:hanging="360"/>
      </w:pPr>
    </w:lvl>
    <w:lvl w:ilvl="6" w:tplc="F132D04C" w:tentative="1">
      <w:start w:val="1"/>
      <w:numFmt w:val="decimal"/>
      <w:lvlText w:val="%7."/>
      <w:lvlJc w:val="left"/>
      <w:pPr>
        <w:tabs>
          <w:tab w:val="num" w:pos="5040"/>
        </w:tabs>
        <w:ind w:left="5040" w:hanging="360"/>
      </w:pPr>
    </w:lvl>
    <w:lvl w:ilvl="7" w:tplc="97DE97F0" w:tentative="1">
      <w:start w:val="1"/>
      <w:numFmt w:val="decimal"/>
      <w:lvlText w:val="%8."/>
      <w:lvlJc w:val="left"/>
      <w:pPr>
        <w:tabs>
          <w:tab w:val="num" w:pos="5760"/>
        </w:tabs>
        <w:ind w:left="5760" w:hanging="360"/>
      </w:pPr>
    </w:lvl>
    <w:lvl w:ilvl="8" w:tplc="6F14D864" w:tentative="1">
      <w:start w:val="1"/>
      <w:numFmt w:val="decimal"/>
      <w:lvlText w:val="%9."/>
      <w:lvlJc w:val="left"/>
      <w:pPr>
        <w:tabs>
          <w:tab w:val="num" w:pos="6480"/>
        </w:tabs>
        <w:ind w:left="6480" w:hanging="360"/>
      </w:pPr>
    </w:lvl>
  </w:abstractNum>
  <w:abstractNum w:abstractNumId="8">
    <w:nsid w:val="4D0B6F6C"/>
    <w:multiLevelType w:val="hybridMultilevel"/>
    <w:tmpl w:val="E37A8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306C2D"/>
    <w:multiLevelType w:val="hybridMultilevel"/>
    <w:tmpl w:val="5D0CF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A0570C"/>
    <w:multiLevelType w:val="hybridMultilevel"/>
    <w:tmpl w:val="13A2B460"/>
    <w:lvl w:ilvl="0" w:tplc="85101A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DA25E9"/>
    <w:multiLevelType w:val="hybridMultilevel"/>
    <w:tmpl w:val="1EE20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BA44B76"/>
    <w:multiLevelType w:val="hybridMultilevel"/>
    <w:tmpl w:val="E9D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4"/>
  </w:num>
  <w:num w:numId="7">
    <w:abstractNumId w:val="8"/>
  </w:num>
  <w:num w:numId="8">
    <w:abstractNumId w:val="7"/>
  </w:num>
  <w:num w:numId="9">
    <w:abstractNumId w:val="9"/>
  </w:num>
  <w:num w:numId="10">
    <w:abstractNumId w:val="12"/>
  </w:num>
  <w:num w:numId="11">
    <w:abstractNumId w:val="10"/>
  </w:num>
  <w:num w:numId="12">
    <w:abstractNumId w:val="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B7137"/>
    <w:rsid w:val="00083279"/>
    <w:rsid w:val="000A561C"/>
    <w:rsid w:val="00106ACC"/>
    <w:rsid w:val="00174A8D"/>
    <w:rsid w:val="00373A51"/>
    <w:rsid w:val="003E67E4"/>
    <w:rsid w:val="0042180D"/>
    <w:rsid w:val="00432979"/>
    <w:rsid w:val="00464BB5"/>
    <w:rsid w:val="004D0DD0"/>
    <w:rsid w:val="005A7F1B"/>
    <w:rsid w:val="005B7137"/>
    <w:rsid w:val="005E15B9"/>
    <w:rsid w:val="005F2B54"/>
    <w:rsid w:val="00675E22"/>
    <w:rsid w:val="007B7FD0"/>
    <w:rsid w:val="00847226"/>
    <w:rsid w:val="0091551D"/>
    <w:rsid w:val="00961FC1"/>
    <w:rsid w:val="00A555A3"/>
    <w:rsid w:val="00A708F2"/>
    <w:rsid w:val="00AD4C53"/>
    <w:rsid w:val="00AF6AF7"/>
    <w:rsid w:val="00CB4733"/>
    <w:rsid w:val="00CF200C"/>
    <w:rsid w:val="00DB34B3"/>
    <w:rsid w:val="00FA5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9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5A3"/>
    <w:pPr>
      <w:ind w:left="720"/>
      <w:contextualSpacing/>
    </w:pPr>
  </w:style>
  <w:style w:type="paragraph" w:styleId="a4">
    <w:name w:val="No Spacing"/>
    <w:uiPriority w:val="1"/>
    <w:qFormat/>
    <w:rsid w:val="00AF6AF7"/>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65563213">
      <w:bodyDiv w:val="1"/>
      <w:marLeft w:val="0"/>
      <w:marRight w:val="0"/>
      <w:marTop w:val="0"/>
      <w:marBottom w:val="0"/>
      <w:divBdr>
        <w:top w:val="none" w:sz="0" w:space="0" w:color="auto"/>
        <w:left w:val="none" w:sz="0" w:space="0" w:color="auto"/>
        <w:bottom w:val="none" w:sz="0" w:space="0" w:color="auto"/>
        <w:right w:val="none" w:sz="0" w:space="0" w:color="auto"/>
      </w:divBdr>
      <w:divsChild>
        <w:div w:id="178130809">
          <w:marLeft w:val="720"/>
          <w:marRight w:val="0"/>
          <w:marTop w:val="96"/>
          <w:marBottom w:val="0"/>
          <w:divBdr>
            <w:top w:val="none" w:sz="0" w:space="0" w:color="auto"/>
            <w:left w:val="none" w:sz="0" w:space="0" w:color="auto"/>
            <w:bottom w:val="none" w:sz="0" w:space="0" w:color="auto"/>
            <w:right w:val="none" w:sz="0" w:space="0" w:color="auto"/>
          </w:divBdr>
        </w:div>
        <w:div w:id="879709860">
          <w:marLeft w:val="720"/>
          <w:marRight w:val="0"/>
          <w:marTop w:val="96"/>
          <w:marBottom w:val="0"/>
          <w:divBdr>
            <w:top w:val="none" w:sz="0" w:space="0" w:color="auto"/>
            <w:left w:val="none" w:sz="0" w:space="0" w:color="auto"/>
            <w:bottom w:val="none" w:sz="0" w:space="0" w:color="auto"/>
            <w:right w:val="none" w:sz="0" w:space="0" w:color="auto"/>
          </w:divBdr>
        </w:div>
        <w:div w:id="334188570">
          <w:marLeft w:val="720"/>
          <w:marRight w:val="0"/>
          <w:marTop w:val="96"/>
          <w:marBottom w:val="0"/>
          <w:divBdr>
            <w:top w:val="none" w:sz="0" w:space="0" w:color="auto"/>
            <w:left w:val="none" w:sz="0" w:space="0" w:color="auto"/>
            <w:bottom w:val="none" w:sz="0" w:space="0" w:color="auto"/>
            <w:right w:val="none" w:sz="0" w:space="0" w:color="auto"/>
          </w:divBdr>
        </w:div>
        <w:div w:id="387338964">
          <w:marLeft w:val="720"/>
          <w:marRight w:val="0"/>
          <w:marTop w:val="96"/>
          <w:marBottom w:val="0"/>
          <w:divBdr>
            <w:top w:val="none" w:sz="0" w:space="0" w:color="auto"/>
            <w:left w:val="none" w:sz="0" w:space="0" w:color="auto"/>
            <w:bottom w:val="none" w:sz="0" w:space="0" w:color="auto"/>
            <w:right w:val="none" w:sz="0" w:space="0" w:color="auto"/>
          </w:divBdr>
        </w:div>
        <w:div w:id="691958470">
          <w:marLeft w:val="720"/>
          <w:marRight w:val="0"/>
          <w:marTop w:val="96"/>
          <w:marBottom w:val="0"/>
          <w:divBdr>
            <w:top w:val="none" w:sz="0" w:space="0" w:color="auto"/>
            <w:left w:val="none" w:sz="0" w:space="0" w:color="auto"/>
            <w:bottom w:val="none" w:sz="0" w:space="0" w:color="auto"/>
            <w:right w:val="none" w:sz="0" w:space="0" w:color="auto"/>
          </w:divBdr>
        </w:div>
        <w:div w:id="1217010383">
          <w:marLeft w:val="720"/>
          <w:marRight w:val="0"/>
          <w:marTop w:val="96"/>
          <w:marBottom w:val="0"/>
          <w:divBdr>
            <w:top w:val="none" w:sz="0" w:space="0" w:color="auto"/>
            <w:left w:val="none" w:sz="0" w:space="0" w:color="auto"/>
            <w:bottom w:val="none" w:sz="0" w:space="0" w:color="auto"/>
            <w:right w:val="none" w:sz="0" w:space="0" w:color="auto"/>
          </w:divBdr>
        </w:div>
        <w:div w:id="72822038">
          <w:marLeft w:val="720"/>
          <w:marRight w:val="0"/>
          <w:marTop w:val="96"/>
          <w:marBottom w:val="0"/>
          <w:divBdr>
            <w:top w:val="none" w:sz="0" w:space="0" w:color="auto"/>
            <w:left w:val="none" w:sz="0" w:space="0" w:color="auto"/>
            <w:bottom w:val="none" w:sz="0" w:space="0" w:color="auto"/>
            <w:right w:val="none" w:sz="0" w:space="0" w:color="auto"/>
          </w:divBdr>
        </w:div>
        <w:div w:id="1131091943">
          <w:marLeft w:val="720"/>
          <w:marRight w:val="0"/>
          <w:marTop w:val="96"/>
          <w:marBottom w:val="0"/>
          <w:divBdr>
            <w:top w:val="none" w:sz="0" w:space="0" w:color="auto"/>
            <w:left w:val="none" w:sz="0" w:space="0" w:color="auto"/>
            <w:bottom w:val="none" w:sz="0" w:space="0" w:color="auto"/>
            <w:right w:val="none" w:sz="0" w:space="0" w:color="auto"/>
          </w:divBdr>
        </w:div>
        <w:div w:id="286160784">
          <w:marLeft w:val="720"/>
          <w:marRight w:val="0"/>
          <w:marTop w:val="96"/>
          <w:marBottom w:val="0"/>
          <w:divBdr>
            <w:top w:val="none" w:sz="0" w:space="0" w:color="auto"/>
            <w:left w:val="none" w:sz="0" w:space="0" w:color="auto"/>
            <w:bottom w:val="none" w:sz="0" w:space="0" w:color="auto"/>
            <w:right w:val="none" w:sz="0" w:space="0" w:color="auto"/>
          </w:divBdr>
        </w:div>
      </w:divsChild>
    </w:div>
    <w:div w:id="741487803">
      <w:bodyDiv w:val="1"/>
      <w:marLeft w:val="0"/>
      <w:marRight w:val="0"/>
      <w:marTop w:val="0"/>
      <w:marBottom w:val="0"/>
      <w:divBdr>
        <w:top w:val="none" w:sz="0" w:space="0" w:color="auto"/>
        <w:left w:val="none" w:sz="0" w:space="0" w:color="auto"/>
        <w:bottom w:val="none" w:sz="0" w:space="0" w:color="auto"/>
        <w:right w:val="none" w:sz="0" w:space="0" w:color="auto"/>
      </w:divBdr>
    </w:div>
    <w:div w:id="20070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A4DDA-1582-485B-8755-1D58C6F8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Pages>
  <Words>2070</Words>
  <Characters>11803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Sch</Company>
  <LinksUpToDate>false</LinksUpToDate>
  <CharactersWithSpaces>13846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1999-12-31T21:06:00Z</dcterms:created>
  <dcterms:modified xsi:type="dcterms:W3CDTF">1999-12-31T21:12:00Z</dcterms:modified>
</cp:coreProperties>
</file>